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6110" w14:textId="5E4E4973" w:rsidR="00261CE6" w:rsidRPr="003A52B0" w:rsidRDefault="00261CE6" w:rsidP="00874F88">
      <w:pPr>
        <w:autoSpaceDE w:val="0"/>
        <w:autoSpaceDN w:val="0"/>
        <w:adjustRightInd w:val="0"/>
        <w:spacing w:after="0" w:line="264" w:lineRule="atLeast"/>
        <w:jc w:val="center"/>
        <w:rPr>
          <w:rFonts w:ascii="Times New Roman" w:hAnsi="Times New Roman" w:cs="Times New Roman"/>
          <w:b/>
          <w:caps/>
          <w:spacing w:val="10"/>
          <w:lang w:val="en"/>
        </w:rPr>
      </w:pPr>
      <w:r w:rsidRPr="003A52B0">
        <w:rPr>
          <w:rFonts w:ascii="Times New Roman" w:hAnsi="Times New Roman" w:cs="Times New Roman"/>
        </w:rPr>
        <w:t>M</w:t>
      </w:r>
      <w:r w:rsidR="00DD104E" w:rsidRPr="003A52B0">
        <w:rPr>
          <w:rFonts w:ascii="Times New Roman" w:hAnsi="Times New Roman" w:cs="Times New Roman"/>
        </w:rPr>
        <w:t xml:space="preserve">rs. </w:t>
      </w:r>
      <w:r w:rsidRPr="003A52B0">
        <w:rPr>
          <w:rFonts w:ascii="Times New Roman" w:hAnsi="Times New Roman" w:cs="Times New Roman"/>
        </w:rPr>
        <w:t>Staton</w:t>
      </w:r>
    </w:p>
    <w:p w14:paraId="1E257EAA" w14:textId="05BD36B8" w:rsidR="00DD104E" w:rsidRPr="003A52B0" w:rsidRDefault="000F494F" w:rsidP="006150B1">
      <w:pPr>
        <w:spacing w:after="0" w:line="240" w:lineRule="auto"/>
        <w:jc w:val="center"/>
        <w:rPr>
          <w:rFonts w:ascii="Times New Roman" w:eastAsia="Times New Roman" w:hAnsi="Times New Roman" w:cs="Times New Roman"/>
          <w:color w:val="000000" w:themeColor="text1"/>
          <w:shd w:val="clear" w:color="auto" w:fill="FFFFFF"/>
        </w:rPr>
      </w:pPr>
      <w:hyperlink r:id="rId7" w:history="1">
        <w:r w:rsidR="00FA7ED1" w:rsidRPr="003A52B0">
          <w:rPr>
            <w:rStyle w:val="Hyperlink"/>
            <w:rFonts w:ascii="Times New Roman" w:eastAsia="Times New Roman" w:hAnsi="Times New Roman" w:cs="Times New Roman"/>
            <w:shd w:val="clear" w:color="auto" w:fill="FFFFFF"/>
          </w:rPr>
          <w:t>tstaton@libertyhill.txed.net</w:t>
        </w:r>
      </w:hyperlink>
    </w:p>
    <w:p w14:paraId="396103AF" w14:textId="2C47EFB0" w:rsidR="00FA7ED1" w:rsidRPr="003A52B0" w:rsidRDefault="009A6EE7" w:rsidP="006150B1">
      <w:pPr>
        <w:spacing w:after="0" w:line="240" w:lineRule="auto"/>
        <w:jc w:val="center"/>
        <w:rPr>
          <w:rFonts w:ascii="Times New Roman" w:hAnsi="Times New Roman" w:cs="Times New Roman"/>
          <w:color w:val="000000" w:themeColor="text1"/>
        </w:rPr>
      </w:pPr>
      <w:r w:rsidRPr="003A52B0">
        <w:rPr>
          <w:rFonts w:ascii="Times New Roman" w:eastAsia="Times New Roman" w:hAnsi="Times New Roman" w:cs="Times New Roman"/>
          <w:color w:val="000000" w:themeColor="text1"/>
          <w:shd w:val="clear" w:color="auto" w:fill="FFFFFF"/>
        </w:rPr>
        <w:t>Webpage</w:t>
      </w:r>
      <w:r w:rsidR="00FA7ED1" w:rsidRPr="003A52B0">
        <w:rPr>
          <w:rFonts w:ascii="Times New Roman" w:eastAsia="Times New Roman" w:hAnsi="Times New Roman" w:cs="Times New Roman"/>
          <w:color w:val="000000" w:themeColor="text1"/>
          <w:shd w:val="clear" w:color="auto" w:fill="FFFFFF"/>
        </w:rPr>
        <w:t xml:space="preserve">: </w:t>
      </w:r>
      <w:r w:rsidR="00707512" w:rsidRPr="003A52B0">
        <w:rPr>
          <w:rFonts w:ascii="Times New Roman" w:eastAsia="Times New Roman" w:hAnsi="Times New Roman" w:cs="Times New Roman"/>
          <w:color w:val="000000" w:themeColor="text1"/>
          <w:shd w:val="clear" w:color="auto" w:fill="FFFFFF"/>
        </w:rPr>
        <w:t>lhhsmrsstaton.weebly.com</w:t>
      </w:r>
    </w:p>
    <w:p w14:paraId="4E1F5215" w14:textId="0FD7CA2C" w:rsidR="00B257E4" w:rsidRPr="003A52B0" w:rsidRDefault="00DD104E" w:rsidP="00605285">
      <w:pPr>
        <w:spacing w:after="0" w:line="240" w:lineRule="auto"/>
        <w:jc w:val="center"/>
        <w:rPr>
          <w:rFonts w:ascii="Times New Roman" w:hAnsi="Times New Roman" w:cs="Times New Roman"/>
          <w:color w:val="000000" w:themeColor="text1"/>
        </w:rPr>
      </w:pPr>
      <w:r w:rsidRPr="003A52B0">
        <w:rPr>
          <w:rFonts w:ascii="Times New Roman" w:hAnsi="Times New Roman" w:cs="Times New Roman"/>
          <w:b/>
          <w:color w:val="000000" w:themeColor="text1"/>
        </w:rPr>
        <w:t xml:space="preserve">Tutorial: </w:t>
      </w:r>
      <w:r w:rsidR="00900EB8">
        <w:rPr>
          <w:rFonts w:ascii="Times New Roman" w:hAnsi="Times New Roman" w:cs="Times New Roman"/>
          <w:color w:val="000000" w:themeColor="text1"/>
        </w:rPr>
        <w:t>7:50am to 8:30</w:t>
      </w:r>
      <w:r w:rsidR="00605285" w:rsidRPr="003A52B0">
        <w:rPr>
          <w:rFonts w:ascii="Times New Roman" w:hAnsi="Times New Roman" w:cs="Times New Roman"/>
          <w:color w:val="000000" w:themeColor="text1"/>
        </w:rPr>
        <w:t xml:space="preserve">am </w:t>
      </w:r>
    </w:p>
    <w:p w14:paraId="6D614A7F" w14:textId="77777777" w:rsidR="00CB4457" w:rsidRDefault="00CB4457" w:rsidP="00CB4457">
      <w:pPr>
        <w:autoSpaceDE w:val="0"/>
        <w:autoSpaceDN w:val="0"/>
        <w:adjustRightInd w:val="0"/>
        <w:spacing w:before="100" w:after="100" w:line="276" w:lineRule="auto"/>
        <w:rPr>
          <w:rFonts w:ascii="Times New Roman" w:hAnsi="Times New Roman" w:cs="Times New Roman"/>
          <w:i/>
          <w:color w:val="000000" w:themeColor="text1"/>
        </w:rPr>
      </w:pPr>
      <w:r>
        <w:rPr>
          <w:rFonts w:ascii="Times New Roman" w:hAnsi="Times New Roman" w:cs="Times New Roman"/>
          <w:color w:val="000000" w:themeColor="text1"/>
          <w:lang w:val="en"/>
        </w:rPr>
        <w:t>This is a College Level English course.  Students will learn argumentative, rhetorical analysis, and literary analysis skills throughout the academic year using various forms of print and non-print media.</w:t>
      </w:r>
    </w:p>
    <w:p w14:paraId="4873E252" w14:textId="77777777" w:rsidR="00CB4457" w:rsidRDefault="00CB4457" w:rsidP="00CB4457">
      <w:pPr>
        <w:autoSpaceDE w:val="0"/>
        <w:autoSpaceDN w:val="0"/>
        <w:adjustRightInd w:val="0"/>
        <w:spacing w:before="100" w:after="240" w:line="276"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The goal of this course is to provide you the detailed information and skills you will need to obtain the grade level skills as required for English 3, as well as, assist you in SAT/ACT preparation, and prepare you for college level English classes. If you get behind or become unsure of a concept or assignment, please contact me at the above posted times for clarification.</w:t>
      </w:r>
    </w:p>
    <w:p w14:paraId="0633E2E4" w14:textId="7AF1AE5E" w:rsidR="00DD104E" w:rsidRPr="003A52B0" w:rsidRDefault="00DD104E" w:rsidP="003A52B0">
      <w:pPr>
        <w:autoSpaceDE w:val="0"/>
        <w:autoSpaceDN w:val="0"/>
        <w:adjustRightInd w:val="0"/>
        <w:spacing w:before="100" w:after="240" w:line="276"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 xml:space="preserve">Required </w:t>
      </w:r>
      <w:r w:rsidR="004203D1" w:rsidRPr="003A52B0">
        <w:rPr>
          <w:rFonts w:ascii="Times New Roman" w:hAnsi="Times New Roman" w:cs="Times New Roman"/>
          <w:b/>
          <w:color w:val="000000" w:themeColor="text1"/>
          <w:lang w:val="en"/>
        </w:rPr>
        <w:t>Materials</w:t>
      </w:r>
    </w:p>
    <w:p w14:paraId="3C41C7A5" w14:textId="25C8BA54" w:rsidR="00DD104E" w:rsidRPr="003A52B0" w:rsidRDefault="002C4F16" w:rsidP="00DD104E">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1</w:t>
      </w:r>
      <w:r w:rsidR="00E9607F" w:rsidRPr="003A52B0">
        <w:rPr>
          <w:rFonts w:ascii="Times New Roman" w:hAnsi="Times New Roman" w:cs="Times New Roman"/>
          <w:color w:val="000000" w:themeColor="text1"/>
          <w:lang w:val="en"/>
        </w:rPr>
        <w:t xml:space="preserve"> </w:t>
      </w:r>
      <w:r w:rsidR="00DD104E" w:rsidRPr="003A52B0">
        <w:rPr>
          <w:rFonts w:ascii="Times New Roman" w:hAnsi="Times New Roman" w:cs="Times New Roman"/>
          <w:color w:val="000000" w:themeColor="text1"/>
          <w:lang w:val="en"/>
        </w:rPr>
        <w:t>Spiral Notebook College Ruled (Single</w:t>
      </w:r>
      <w:r w:rsidR="00E12BC1" w:rsidRPr="003A52B0">
        <w:rPr>
          <w:rFonts w:ascii="Times New Roman" w:hAnsi="Times New Roman" w:cs="Times New Roman"/>
          <w:color w:val="000000" w:themeColor="text1"/>
          <w:lang w:val="en"/>
        </w:rPr>
        <w:t xml:space="preserve"> Subject</w:t>
      </w:r>
      <w:r w:rsidR="00DD104E" w:rsidRPr="003A52B0">
        <w:rPr>
          <w:rFonts w:ascii="Times New Roman" w:hAnsi="Times New Roman" w:cs="Times New Roman"/>
          <w:color w:val="000000" w:themeColor="text1"/>
          <w:lang w:val="en"/>
        </w:rPr>
        <w:t>)</w:t>
      </w:r>
    </w:p>
    <w:p w14:paraId="3D1DC349" w14:textId="5FFA80ED" w:rsidR="00F30A57" w:rsidRPr="003A52B0" w:rsidRDefault="00F30A57" w:rsidP="00DD104E">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Folder with brads—any color</w:t>
      </w:r>
    </w:p>
    <w:p w14:paraId="4294D497" w14:textId="2846749B" w:rsidR="00DD104E" w:rsidRPr="003A52B0" w:rsidRDefault="00DD104E" w:rsidP="00DD104E">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 xml:space="preserve">1” three ring binder to store classwork </w:t>
      </w:r>
      <w:r w:rsidR="00E12BC1" w:rsidRPr="003A52B0">
        <w:rPr>
          <w:rFonts w:ascii="Times New Roman" w:hAnsi="Times New Roman" w:cs="Times New Roman"/>
          <w:color w:val="000000" w:themeColor="text1"/>
          <w:lang w:val="en"/>
        </w:rPr>
        <w:t>and handouts</w:t>
      </w:r>
    </w:p>
    <w:p w14:paraId="10D63ECC" w14:textId="063A2B7D" w:rsidR="00DD104E" w:rsidRPr="003A52B0" w:rsidRDefault="00DD104E" w:rsidP="00DD104E">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Pencils, pens (blue and/or black only)</w:t>
      </w:r>
      <w:r w:rsidR="004203D1" w:rsidRPr="003A52B0">
        <w:rPr>
          <w:rFonts w:ascii="Times New Roman" w:hAnsi="Times New Roman" w:cs="Times New Roman"/>
          <w:color w:val="000000" w:themeColor="text1"/>
          <w:lang w:val="en"/>
        </w:rPr>
        <w:br/>
      </w:r>
    </w:p>
    <w:p w14:paraId="3C605469" w14:textId="3D8A4619" w:rsidR="00E9607F" w:rsidRPr="003A52B0" w:rsidRDefault="002C4F16" w:rsidP="00E9607F">
      <w:pPr>
        <w:pStyle w:val="ListParagraph"/>
        <w:numPr>
          <w:ilvl w:val="0"/>
          <w:numId w:val="1"/>
        </w:numPr>
        <w:autoSpaceDE w:val="0"/>
        <w:autoSpaceDN w:val="0"/>
        <w:adjustRightInd w:val="0"/>
        <w:spacing w:before="100" w:after="240" w:line="276" w:lineRule="auto"/>
        <w:rPr>
          <w:rFonts w:ascii="Times New Roman" w:hAnsi="Times New Roman" w:cs="Times New Roman"/>
          <w:color w:val="000000" w:themeColor="text1"/>
          <w:lang w:val="en"/>
        </w:rPr>
      </w:pPr>
      <w:r>
        <w:rPr>
          <w:rFonts w:ascii="Times New Roman" w:hAnsi="Times New Roman" w:cs="Times New Roman"/>
          <w:b/>
          <w:color w:val="000000" w:themeColor="text1"/>
          <w:lang w:val="en"/>
        </w:rPr>
        <w:t>Spiral Notebook</w:t>
      </w:r>
      <w:r w:rsidR="00E9607F" w:rsidRPr="003A52B0">
        <w:rPr>
          <w:rFonts w:ascii="Times New Roman" w:hAnsi="Times New Roman" w:cs="Times New Roman"/>
          <w:b/>
          <w:color w:val="000000" w:themeColor="text1"/>
          <w:lang w:val="en"/>
        </w:rPr>
        <w:t>:</w:t>
      </w:r>
      <w:r w:rsidR="00E9607F" w:rsidRPr="003A52B0">
        <w:rPr>
          <w:rFonts w:ascii="Times New Roman" w:hAnsi="Times New Roman" w:cs="Times New Roman"/>
          <w:color w:val="000000" w:themeColor="text1"/>
          <w:lang w:val="en"/>
        </w:rPr>
        <w:t xml:space="preserve"> You will need a separate spiral notebook for in class notes, activities, and free writes.</w:t>
      </w:r>
    </w:p>
    <w:p w14:paraId="4A974FE1" w14:textId="53F7CC53" w:rsidR="00631668" w:rsidRPr="003A52B0" w:rsidRDefault="00631668" w:rsidP="00631668">
      <w:pPr>
        <w:pStyle w:val="ListParagraph"/>
        <w:numPr>
          <w:ilvl w:val="0"/>
          <w:numId w:val="1"/>
        </w:numPr>
        <w:autoSpaceDE w:val="0"/>
        <w:autoSpaceDN w:val="0"/>
        <w:adjustRightInd w:val="0"/>
        <w:spacing w:before="100" w:after="240" w:line="276"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Vocabulary Notebook:</w:t>
      </w:r>
      <w:r w:rsidRPr="003A52B0">
        <w:rPr>
          <w:rFonts w:ascii="Times New Roman" w:hAnsi="Times New Roman" w:cs="Times New Roman"/>
          <w:color w:val="000000" w:themeColor="text1"/>
          <w:lang w:val="en"/>
        </w:rPr>
        <w:t xml:space="preserve"> You are required to keep a Vocabulary Notebook</w:t>
      </w:r>
      <w:r w:rsidR="00F30A57" w:rsidRPr="003A52B0">
        <w:rPr>
          <w:rFonts w:ascii="Times New Roman" w:hAnsi="Times New Roman" w:cs="Times New Roman"/>
          <w:color w:val="000000" w:themeColor="text1"/>
          <w:lang w:val="en"/>
        </w:rPr>
        <w:t xml:space="preserve"> (folder with brads) </w:t>
      </w:r>
      <w:r w:rsidRPr="003A52B0">
        <w:rPr>
          <w:rFonts w:ascii="Times New Roman" w:hAnsi="Times New Roman" w:cs="Times New Roman"/>
          <w:color w:val="000000" w:themeColor="text1"/>
          <w:lang w:val="en"/>
        </w:rPr>
        <w:t>recording terms from both this course and your history course. A handout will be issued with further assignment details.</w:t>
      </w:r>
    </w:p>
    <w:p w14:paraId="29E05031" w14:textId="3F5483E2" w:rsidR="00631668" w:rsidRPr="003A52B0" w:rsidRDefault="00E9607F" w:rsidP="00631668">
      <w:pPr>
        <w:pStyle w:val="ListParagraph"/>
        <w:numPr>
          <w:ilvl w:val="0"/>
          <w:numId w:val="1"/>
        </w:numPr>
        <w:autoSpaceDE w:val="0"/>
        <w:autoSpaceDN w:val="0"/>
        <w:adjustRightInd w:val="0"/>
        <w:spacing w:before="100" w:after="240" w:line="276"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Non-</w:t>
      </w:r>
      <w:r w:rsidR="00605285" w:rsidRPr="003A52B0">
        <w:rPr>
          <w:rFonts w:ascii="Times New Roman" w:hAnsi="Times New Roman" w:cs="Times New Roman"/>
          <w:b/>
          <w:color w:val="000000" w:themeColor="text1"/>
          <w:lang w:val="en"/>
        </w:rPr>
        <w:t xml:space="preserve">Fiction </w:t>
      </w:r>
      <w:r w:rsidR="00CB4457">
        <w:rPr>
          <w:rFonts w:ascii="Times New Roman" w:hAnsi="Times New Roman" w:cs="Times New Roman"/>
          <w:b/>
          <w:color w:val="000000" w:themeColor="text1"/>
          <w:lang w:val="en"/>
        </w:rPr>
        <w:t>Book</w:t>
      </w:r>
      <w:r w:rsidR="00631668" w:rsidRPr="003A52B0">
        <w:rPr>
          <w:rFonts w:ascii="Times New Roman" w:hAnsi="Times New Roman" w:cs="Times New Roman"/>
          <w:b/>
          <w:color w:val="000000" w:themeColor="text1"/>
          <w:lang w:val="en"/>
        </w:rPr>
        <w:t>:</w:t>
      </w:r>
      <w:r w:rsidR="00631668" w:rsidRPr="003A52B0">
        <w:rPr>
          <w:rFonts w:ascii="Times New Roman" w:hAnsi="Times New Roman" w:cs="Times New Roman"/>
          <w:color w:val="000000" w:themeColor="text1"/>
          <w:lang w:val="en"/>
        </w:rPr>
        <w:t xml:space="preserve"> As an AP student, you </w:t>
      </w:r>
      <w:r w:rsidR="002C4F16">
        <w:rPr>
          <w:rFonts w:ascii="Times New Roman" w:hAnsi="Times New Roman" w:cs="Times New Roman"/>
          <w:color w:val="000000" w:themeColor="text1"/>
          <w:lang w:val="en"/>
        </w:rPr>
        <w:t xml:space="preserve">are required to read </w:t>
      </w:r>
      <w:r w:rsidR="005737B6">
        <w:rPr>
          <w:rFonts w:ascii="Times New Roman" w:hAnsi="Times New Roman" w:cs="Times New Roman"/>
          <w:color w:val="000000" w:themeColor="text1"/>
          <w:lang w:val="en"/>
        </w:rPr>
        <w:t xml:space="preserve">self-selected </w:t>
      </w:r>
      <w:r w:rsidR="002C4F16">
        <w:rPr>
          <w:rFonts w:ascii="Times New Roman" w:hAnsi="Times New Roman" w:cs="Times New Roman"/>
          <w:color w:val="000000" w:themeColor="text1"/>
          <w:lang w:val="en"/>
        </w:rPr>
        <w:t>books</w:t>
      </w:r>
      <w:r w:rsidR="004C3456">
        <w:rPr>
          <w:rFonts w:ascii="Times New Roman" w:hAnsi="Times New Roman" w:cs="Times New Roman"/>
          <w:color w:val="000000" w:themeColor="text1"/>
          <w:lang w:val="en"/>
        </w:rPr>
        <w:t xml:space="preserve"> </w:t>
      </w:r>
      <w:r w:rsidR="005737B6">
        <w:rPr>
          <w:rFonts w:ascii="Times New Roman" w:hAnsi="Times New Roman" w:cs="Times New Roman"/>
          <w:color w:val="000000" w:themeColor="text1"/>
          <w:lang w:val="en"/>
        </w:rPr>
        <w:t xml:space="preserve">inside and outside of class. </w:t>
      </w:r>
      <w:r w:rsidR="00631668" w:rsidRPr="003A52B0">
        <w:rPr>
          <w:rFonts w:ascii="Times New Roman" w:hAnsi="Times New Roman" w:cs="Times New Roman"/>
          <w:color w:val="000000" w:themeColor="text1"/>
          <w:lang w:val="en"/>
        </w:rPr>
        <w:t>A handout will be issued with further assignment details.</w:t>
      </w:r>
      <w:r w:rsidR="004C3456">
        <w:rPr>
          <w:rFonts w:ascii="Times New Roman" w:hAnsi="Times New Roman" w:cs="Times New Roman"/>
          <w:color w:val="000000" w:themeColor="text1"/>
          <w:lang w:val="en"/>
        </w:rPr>
        <w:br/>
        <w:t xml:space="preserve">*You must always have this book with you to read if you finish an assignment/assessment early. </w:t>
      </w:r>
    </w:p>
    <w:p w14:paraId="3B4448D6" w14:textId="77777777" w:rsidR="00DE6BA2" w:rsidRPr="003A52B0" w:rsidRDefault="00B257E4" w:rsidP="00B257E4">
      <w:pPr>
        <w:autoSpaceDE w:val="0"/>
        <w:autoSpaceDN w:val="0"/>
        <w:adjustRightInd w:val="0"/>
        <w:spacing w:before="100" w:after="100" w:line="240" w:lineRule="auto"/>
        <w:contextualSpacing/>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Class Rules:</w:t>
      </w:r>
      <w:r w:rsidRPr="003A52B0">
        <w:rPr>
          <w:rFonts w:ascii="Times New Roman" w:hAnsi="Times New Roman" w:cs="Times New Roman"/>
          <w:color w:val="000000" w:themeColor="text1"/>
          <w:lang w:val="en"/>
        </w:rPr>
        <w:tab/>
      </w:r>
    </w:p>
    <w:p w14:paraId="02B1ED70" w14:textId="363C0338" w:rsidR="00DE6BA2" w:rsidRPr="003A52B0" w:rsidRDefault="00DE6BA2" w:rsidP="00B257E4">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Electronic devices</w:t>
      </w:r>
      <w:r w:rsidR="002E3518">
        <w:rPr>
          <w:rFonts w:ascii="Times New Roman" w:hAnsi="Times New Roman" w:cs="Times New Roman"/>
          <w:color w:val="000000" w:themeColor="text1"/>
          <w:lang w:val="en"/>
        </w:rPr>
        <w:t xml:space="preserve"> (cell phones, </w:t>
      </w:r>
      <w:proofErr w:type="spellStart"/>
      <w:r w:rsidR="002E3518">
        <w:rPr>
          <w:rFonts w:ascii="Times New Roman" w:hAnsi="Times New Roman" w:cs="Times New Roman"/>
          <w:color w:val="000000" w:themeColor="text1"/>
          <w:lang w:val="en"/>
        </w:rPr>
        <w:t>ipads</w:t>
      </w:r>
      <w:proofErr w:type="spellEnd"/>
      <w:r w:rsidR="002E3518">
        <w:rPr>
          <w:rFonts w:ascii="Times New Roman" w:hAnsi="Times New Roman" w:cs="Times New Roman"/>
          <w:color w:val="000000" w:themeColor="text1"/>
          <w:lang w:val="en"/>
        </w:rPr>
        <w:t xml:space="preserve">, </w:t>
      </w:r>
      <w:proofErr w:type="spellStart"/>
      <w:r w:rsidR="002E3518">
        <w:rPr>
          <w:rFonts w:ascii="Times New Roman" w:hAnsi="Times New Roman" w:cs="Times New Roman"/>
          <w:color w:val="000000" w:themeColor="text1"/>
          <w:lang w:val="en"/>
        </w:rPr>
        <w:t>etc</w:t>
      </w:r>
      <w:proofErr w:type="spellEnd"/>
      <w:r w:rsidR="002E3518">
        <w:rPr>
          <w:rFonts w:ascii="Times New Roman" w:hAnsi="Times New Roman" w:cs="Times New Roman"/>
          <w:color w:val="000000" w:themeColor="text1"/>
          <w:lang w:val="en"/>
        </w:rPr>
        <w:t>)</w:t>
      </w:r>
      <w:r w:rsidRPr="003A52B0">
        <w:rPr>
          <w:rFonts w:ascii="Times New Roman" w:hAnsi="Times New Roman" w:cs="Times New Roman"/>
          <w:color w:val="000000" w:themeColor="text1"/>
          <w:lang w:val="en"/>
        </w:rPr>
        <w:t xml:space="preserve"> </w:t>
      </w:r>
      <w:r w:rsidR="006150B1" w:rsidRPr="003A52B0">
        <w:rPr>
          <w:rFonts w:ascii="Times New Roman" w:hAnsi="Times New Roman" w:cs="Times New Roman"/>
          <w:color w:val="000000" w:themeColor="text1"/>
          <w:lang w:val="en"/>
        </w:rPr>
        <w:t xml:space="preserve">must be out of sight and </w:t>
      </w:r>
      <w:r w:rsidRPr="003A52B0">
        <w:rPr>
          <w:rFonts w:ascii="Times New Roman" w:hAnsi="Times New Roman" w:cs="Times New Roman"/>
          <w:color w:val="000000" w:themeColor="text1"/>
          <w:lang w:val="en"/>
        </w:rPr>
        <w:t>can only be used i</w:t>
      </w:r>
      <w:r w:rsidR="00B257E4" w:rsidRPr="003A52B0">
        <w:rPr>
          <w:rFonts w:ascii="Times New Roman" w:hAnsi="Times New Roman" w:cs="Times New Roman"/>
          <w:color w:val="000000" w:themeColor="text1"/>
          <w:lang w:val="en"/>
        </w:rPr>
        <w:t>n class</w:t>
      </w:r>
      <w:r w:rsidR="006340FA" w:rsidRPr="003A52B0">
        <w:rPr>
          <w:rFonts w:ascii="Times New Roman" w:hAnsi="Times New Roman" w:cs="Times New Roman"/>
          <w:color w:val="000000" w:themeColor="text1"/>
          <w:lang w:val="en"/>
        </w:rPr>
        <w:t xml:space="preserve"> </w:t>
      </w:r>
      <w:r w:rsidRPr="003A52B0">
        <w:rPr>
          <w:rFonts w:ascii="Times New Roman" w:hAnsi="Times New Roman" w:cs="Times New Roman"/>
          <w:color w:val="000000" w:themeColor="text1"/>
          <w:lang w:val="en"/>
        </w:rPr>
        <w:t>when</w:t>
      </w:r>
      <w:r w:rsidR="006340FA" w:rsidRPr="003A52B0">
        <w:rPr>
          <w:rFonts w:ascii="Times New Roman" w:hAnsi="Times New Roman" w:cs="Times New Roman"/>
          <w:color w:val="000000" w:themeColor="text1"/>
          <w:lang w:val="en"/>
        </w:rPr>
        <w:t xml:space="preserve"> given permission</w:t>
      </w:r>
      <w:r w:rsidRPr="003A52B0">
        <w:rPr>
          <w:rFonts w:ascii="Times New Roman" w:hAnsi="Times New Roman" w:cs="Times New Roman"/>
          <w:color w:val="000000" w:themeColor="text1"/>
          <w:lang w:val="en"/>
        </w:rPr>
        <w:t xml:space="preserve">. </w:t>
      </w:r>
      <w:r w:rsidR="001B398F">
        <w:rPr>
          <w:rFonts w:ascii="Times New Roman" w:hAnsi="Times New Roman" w:cs="Times New Roman"/>
          <w:color w:val="000000" w:themeColor="text1"/>
          <w:lang w:val="en"/>
        </w:rPr>
        <w:t xml:space="preserve">Devices will be confiscated and will follow the </w:t>
      </w:r>
      <w:r w:rsidR="001B398F" w:rsidRPr="00CB4457">
        <w:rPr>
          <w:rFonts w:ascii="Times New Roman" w:hAnsi="Times New Roman" w:cs="Times New Roman"/>
          <w:b/>
          <w:color w:val="000000" w:themeColor="text1"/>
          <w:lang w:val="en"/>
        </w:rPr>
        <w:t>No Cell Phone Zone</w:t>
      </w:r>
      <w:r w:rsidR="001B398F">
        <w:rPr>
          <w:rFonts w:ascii="Times New Roman" w:hAnsi="Times New Roman" w:cs="Times New Roman"/>
          <w:color w:val="000000" w:themeColor="text1"/>
          <w:lang w:val="en"/>
        </w:rPr>
        <w:t xml:space="preserve"> policy outlined below.</w:t>
      </w:r>
    </w:p>
    <w:p w14:paraId="3AE0D8DB" w14:textId="6FE9BFD3" w:rsidR="00DE6BA2" w:rsidRPr="003A52B0" w:rsidRDefault="00B257E4" w:rsidP="00B257E4">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No food or drink except water</w:t>
      </w:r>
      <w:r w:rsidR="006150B1" w:rsidRPr="003A52B0">
        <w:rPr>
          <w:rFonts w:ascii="Times New Roman" w:hAnsi="Times New Roman" w:cs="Times New Roman"/>
          <w:color w:val="000000" w:themeColor="text1"/>
          <w:lang w:val="en"/>
        </w:rPr>
        <w:t>.</w:t>
      </w:r>
    </w:p>
    <w:p w14:paraId="13EC3786" w14:textId="2062BFD5" w:rsidR="00FE1084" w:rsidRDefault="00B257E4" w:rsidP="00BB6D9D">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Follow all rules and procedures in school handbook</w:t>
      </w:r>
      <w:r w:rsidR="00117ACE" w:rsidRPr="003A52B0">
        <w:rPr>
          <w:rFonts w:ascii="Times New Roman" w:hAnsi="Times New Roman" w:cs="Times New Roman"/>
          <w:color w:val="000000" w:themeColor="text1"/>
          <w:lang w:val="en"/>
        </w:rPr>
        <w:t>.</w:t>
      </w:r>
    </w:p>
    <w:p w14:paraId="37543C9B" w14:textId="35A5E82A" w:rsidR="001B398F" w:rsidRPr="003A52B0" w:rsidRDefault="001B398F" w:rsidP="00BB6D9D">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Be safe, respectful, and responsible</w:t>
      </w:r>
    </w:p>
    <w:p w14:paraId="24211CD8" w14:textId="595EF2C3" w:rsidR="00B257E4" w:rsidRPr="003A52B0" w:rsidRDefault="006150B1" w:rsidP="006150B1">
      <w:p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 xml:space="preserve">Grading: </w:t>
      </w:r>
    </w:p>
    <w:p w14:paraId="7BB64CCF" w14:textId="77777777" w:rsidR="00EF622D" w:rsidRPr="003A52B0" w:rsidRDefault="00DD104E" w:rsidP="00EF622D">
      <w:pPr>
        <w:pStyle w:val="ListParagraph"/>
        <w:numPr>
          <w:ilvl w:val="0"/>
          <w:numId w:val="18"/>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Tests, Essays, Projects 50%</w:t>
      </w:r>
    </w:p>
    <w:p w14:paraId="1E547E67" w14:textId="77777777" w:rsidR="00EF622D" w:rsidRPr="003A52B0" w:rsidRDefault="0091675B" w:rsidP="00EF622D">
      <w:pPr>
        <w:pStyle w:val="ListParagraph"/>
        <w:numPr>
          <w:ilvl w:val="0"/>
          <w:numId w:val="18"/>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Quizzes</w:t>
      </w:r>
      <w:r w:rsidR="00DD104E" w:rsidRPr="003A52B0">
        <w:rPr>
          <w:rFonts w:ascii="Times New Roman" w:hAnsi="Times New Roman" w:cs="Times New Roman"/>
          <w:color w:val="000000" w:themeColor="text1"/>
          <w:lang w:val="en"/>
        </w:rPr>
        <w:t>, Assignments, Presentations</w:t>
      </w:r>
      <w:r w:rsidRPr="003A52B0">
        <w:rPr>
          <w:rFonts w:ascii="Times New Roman" w:hAnsi="Times New Roman" w:cs="Times New Roman"/>
          <w:color w:val="000000" w:themeColor="text1"/>
          <w:lang w:val="en"/>
        </w:rPr>
        <w:t xml:space="preserve"> – </w:t>
      </w:r>
      <w:r w:rsidR="00DD104E" w:rsidRPr="003A52B0">
        <w:rPr>
          <w:rFonts w:ascii="Times New Roman" w:hAnsi="Times New Roman" w:cs="Times New Roman"/>
          <w:color w:val="000000" w:themeColor="text1"/>
          <w:lang w:val="en"/>
        </w:rPr>
        <w:t>3</w:t>
      </w:r>
      <w:r w:rsidR="001A2ABE" w:rsidRPr="003A52B0">
        <w:rPr>
          <w:rFonts w:ascii="Times New Roman" w:hAnsi="Times New Roman" w:cs="Times New Roman"/>
          <w:color w:val="000000" w:themeColor="text1"/>
          <w:lang w:val="en"/>
        </w:rPr>
        <w:t>0%</w:t>
      </w:r>
    </w:p>
    <w:p w14:paraId="40254905" w14:textId="490BABF0" w:rsidR="00CA1340" w:rsidRDefault="00DD104E" w:rsidP="00EF622D">
      <w:pPr>
        <w:pStyle w:val="ListParagraph"/>
        <w:numPr>
          <w:ilvl w:val="0"/>
          <w:numId w:val="18"/>
        </w:num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 xml:space="preserve">Participation, </w:t>
      </w:r>
      <w:r w:rsidR="00D34A35" w:rsidRPr="003A52B0">
        <w:rPr>
          <w:rFonts w:ascii="Times New Roman" w:hAnsi="Times New Roman" w:cs="Times New Roman"/>
          <w:color w:val="000000" w:themeColor="text1"/>
          <w:lang w:val="en"/>
        </w:rPr>
        <w:t>Homework</w:t>
      </w:r>
      <w:r w:rsidRPr="003A52B0">
        <w:rPr>
          <w:rFonts w:ascii="Times New Roman" w:hAnsi="Times New Roman" w:cs="Times New Roman"/>
          <w:color w:val="000000" w:themeColor="text1"/>
          <w:lang w:val="en"/>
        </w:rPr>
        <w:t>, Other</w:t>
      </w:r>
      <w:r w:rsidR="0091675B" w:rsidRPr="003A52B0">
        <w:rPr>
          <w:rFonts w:ascii="Times New Roman" w:hAnsi="Times New Roman" w:cs="Times New Roman"/>
          <w:color w:val="000000" w:themeColor="text1"/>
          <w:lang w:val="en"/>
        </w:rPr>
        <w:t xml:space="preserve"> – </w:t>
      </w:r>
      <w:r w:rsidRPr="003A52B0">
        <w:rPr>
          <w:rFonts w:ascii="Times New Roman" w:hAnsi="Times New Roman" w:cs="Times New Roman"/>
          <w:color w:val="000000" w:themeColor="text1"/>
          <w:lang w:val="en"/>
        </w:rPr>
        <w:t>2</w:t>
      </w:r>
      <w:r w:rsidR="00D34A35" w:rsidRPr="003A52B0">
        <w:rPr>
          <w:rFonts w:ascii="Times New Roman" w:hAnsi="Times New Roman" w:cs="Times New Roman"/>
          <w:color w:val="000000" w:themeColor="text1"/>
          <w:lang w:val="en"/>
        </w:rPr>
        <w:t>0</w:t>
      </w:r>
      <w:r w:rsidR="006150B1" w:rsidRPr="003A52B0">
        <w:rPr>
          <w:rFonts w:ascii="Times New Roman" w:hAnsi="Times New Roman" w:cs="Times New Roman"/>
          <w:color w:val="000000" w:themeColor="text1"/>
          <w:lang w:val="en"/>
        </w:rPr>
        <w:t xml:space="preserve"> %</w:t>
      </w:r>
      <w:r w:rsidR="006150B1" w:rsidRPr="003A52B0">
        <w:rPr>
          <w:rFonts w:ascii="Times New Roman" w:hAnsi="Times New Roman" w:cs="Times New Roman"/>
          <w:color w:val="000000" w:themeColor="text1"/>
          <w:lang w:val="en"/>
        </w:rPr>
        <w:br/>
        <w:t>*Per district guidelines</w:t>
      </w:r>
    </w:p>
    <w:p w14:paraId="52A688CD" w14:textId="423FEF89" w:rsidR="001B398F" w:rsidRDefault="001B398F" w:rsidP="00EF622D">
      <w:pPr>
        <w:pStyle w:val="ListParagraph"/>
        <w:numPr>
          <w:ilvl w:val="0"/>
          <w:numId w:val="18"/>
        </w:numPr>
        <w:autoSpaceDE w:val="0"/>
        <w:autoSpaceDN w:val="0"/>
        <w:adjustRightInd w:val="0"/>
        <w:spacing w:before="100" w:after="10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Final 15% of your semester grade</w:t>
      </w:r>
    </w:p>
    <w:p w14:paraId="434D1CB0" w14:textId="0B2719B2" w:rsidR="001B398F" w:rsidRDefault="001B398F" w:rsidP="001B398F">
      <w:pPr>
        <w:autoSpaceDE w:val="0"/>
        <w:autoSpaceDN w:val="0"/>
        <w:adjustRightInd w:val="0"/>
        <w:spacing w:before="100" w:after="100" w:line="240" w:lineRule="auto"/>
        <w:rPr>
          <w:rFonts w:ascii="Times New Roman" w:hAnsi="Times New Roman" w:cs="Times New Roman"/>
        </w:rPr>
      </w:pPr>
      <w:r w:rsidRPr="001B398F">
        <w:rPr>
          <w:rFonts w:ascii="Times New Roman" w:hAnsi="Times New Roman" w:cs="Times New Roman"/>
          <w:b/>
          <w:color w:val="000000" w:themeColor="text1"/>
          <w:lang w:val="en"/>
        </w:rPr>
        <w:t>No Fly Zone</w:t>
      </w:r>
      <w:r w:rsidRPr="001B398F">
        <w:rPr>
          <w:rFonts w:ascii="Times New Roman" w:hAnsi="Times New Roman" w:cs="Times New Roman"/>
          <w:b/>
          <w:color w:val="000000" w:themeColor="text1"/>
          <w:lang w:val="en"/>
        </w:rPr>
        <w:br/>
      </w:r>
      <w:r w:rsidRPr="001B398F">
        <w:rPr>
          <w:rFonts w:ascii="Times New Roman" w:hAnsi="Times New Roman" w:cs="Times New Roman"/>
        </w:rPr>
        <w:t>You may not leave the class during the FIRST 10 minutes and LAST 10 minutes of each class period.</w:t>
      </w:r>
    </w:p>
    <w:p w14:paraId="7B298578" w14:textId="558ED5B5" w:rsidR="001B398F" w:rsidRPr="001B398F" w:rsidRDefault="001B398F" w:rsidP="001B398F">
      <w:pPr>
        <w:autoSpaceDE w:val="0"/>
        <w:autoSpaceDN w:val="0"/>
        <w:adjustRightInd w:val="0"/>
        <w:spacing w:before="100" w:after="100" w:line="240" w:lineRule="auto"/>
        <w:rPr>
          <w:rFonts w:ascii="Times New Roman" w:hAnsi="Times New Roman" w:cs="Times New Roman"/>
          <w:b/>
          <w:color w:val="000000" w:themeColor="text1"/>
          <w:lang w:val="en"/>
        </w:rPr>
      </w:pPr>
      <w:r w:rsidRPr="001B398F">
        <w:rPr>
          <w:rFonts w:ascii="Times New Roman" w:hAnsi="Times New Roman" w:cs="Times New Roman"/>
          <w:b/>
        </w:rPr>
        <w:t>No Cell Phone Zone</w:t>
      </w:r>
      <w:r w:rsidRPr="001B398F">
        <w:rPr>
          <w:rFonts w:ascii="Times New Roman" w:hAnsi="Times New Roman" w:cs="Times New Roman"/>
          <w:b/>
        </w:rPr>
        <w:br/>
      </w:r>
      <w:r>
        <w:rPr>
          <w:rFonts w:ascii="Times New Roman" w:hAnsi="Times New Roman" w:cs="Times New Roman"/>
        </w:rPr>
        <w:t xml:space="preserve">Cell phones are not allowed in class. Your individual reading books must be a book and not on your phone. </w:t>
      </w:r>
      <w:r>
        <w:rPr>
          <w:rFonts w:ascii="Times New Roman" w:hAnsi="Times New Roman" w:cs="Times New Roman"/>
        </w:rPr>
        <w:br/>
        <w:t>Cell phone consequences—your parents will be called following each offense.</w:t>
      </w:r>
      <w:r>
        <w:rPr>
          <w:rFonts w:ascii="Times New Roman" w:hAnsi="Times New Roman" w:cs="Times New Roman"/>
        </w:rPr>
        <w:br/>
        <w:t>1</w:t>
      </w:r>
      <w:r w:rsidRPr="001B398F">
        <w:rPr>
          <w:rFonts w:ascii="Times New Roman" w:hAnsi="Times New Roman" w:cs="Times New Roman"/>
          <w:vertAlign w:val="superscript"/>
        </w:rPr>
        <w:t>st</w:t>
      </w:r>
      <w:r>
        <w:rPr>
          <w:rFonts w:ascii="Times New Roman" w:hAnsi="Times New Roman" w:cs="Times New Roman"/>
        </w:rPr>
        <w:t xml:space="preserve"> Offense- Retrieved from teacher at the end of the school day.</w:t>
      </w:r>
      <w:r>
        <w:rPr>
          <w:rFonts w:ascii="Times New Roman" w:hAnsi="Times New Roman" w:cs="Times New Roman"/>
        </w:rPr>
        <w:br/>
        <w:t>2</w:t>
      </w:r>
      <w:r w:rsidRPr="001B398F">
        <w:rPr>
          <w:rFonts w:ascii="Times New Roman" w:hAnsi="Times New Roman" w:cs="Times New Roman"/>
          <w:vertAlign w:val="superscript"/>
        </w:rPr>
        <w:t>nd</w:t>
      </w:r>
      <w:r>
        <w:rPr>
          <w:rFonts w:ascii="Times New Roman" w:hAnsi="Times New Roman" w:cs="Times New Roman"/>
        </w:rPr>
        <w:t xml:space="preserve"> Offense- Retrieved from the AP at the end of the school day.</w:t>
      </w:r>
      <w:r>
        <w:rPr>
          <w:rFonts w:ascii="Times New Roman" w:hAnsi="Times New Roman" w:cs="Times New Roman"/>
        </w:rPr>
        <w:br/>
        <w:t>3</w:t>
      </w:r>
      <w:r w:rsidRPr="001B398F">
        <w:rPr>
          <w:rFonts w:ascii="Times New Roman" w:hAnsi="Times New Roman" w:cs="Times New Roman"/>
          <w:vertAlign w:val="superscript"/>
        </w:rPr>
        <w:t>rd</w:t>
      </w:r>
      <w:r>
        <w:rPr>
          <w:rFonts w:ascii="Times New Roman" w:hAnsi="Times New Roman" w:cs="Times New Roman"/>
        </w:rPr>
        <w:t xml:space="preserve"> Offense- Parent Pickup and Referral.</w:t>
      </w:r>
    </w:p>
    <w:p w14:paraId="6C15ADD3" w14:textId="77777777" w:rsidR="004203D1" w:rsidRPr="003A52B0" w:rsidRDefault="004203D1" w:rsidP="004203D1">
      <w:pPr>
        <w:autoSpaceDE w:val="0"/>
        <w:autoSpaceDN w:val="0"/>
        <w:adjustRightInd w:val="0"/>
        <w:spacing w:before="100" w:after="100" w:line="276"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Attendance</w:t>
      </w:r>
      <w:r w:rsidRPr="003A52B0">
        <w:rPr>
          <w:rFonts w:ascii="Times New Roman" w:hAnsi="Times New Roman" w:cs="Times New Roman"/>
          <w:color w:val="000000" w:themeColor="text1"/>
          <w:lang w:val="en"/>
        </w:rPr>
        <w:t xml:space="preserve"> in class is crucial to not just passing the class but also to pass the AP exam.  If your absence is pre excused (athletics/activities, UIL, appointments, </w:t>
      </w:r>
      <w:proofErr w:type="spellStart"/>
      <w:r w:rsidRPr="003A52B0">
        <w:rPr>
          <w:rFonts w:ascii="Times New Roman" w:hAnsi="Times New Roman" w:cs="Times New Roman"/>
          <w:color w:val="000000" w:themeColor="text1"/>
          <w:lang w:val="en"/>
        </w:rPr>
        <w:t>etc</w:t>
      </w:r>
      <w:proofErr w:type="spellEnd"/>
      <w:r w:rsidRPr="003A52B0">
        <w:rPr>
          <w:rFonts w:ascii="Times New Roman" w:hAnsi="Times New Roman" w:cs="Times New Roman"/>
          <w:color w:val="000000" w:themeColor="text1"/>
          <w:lang w:val="en"/>
        </w:rPr>
        <w:t xml:space="preserve">) you must check in with me during tutorial to acquire work that you will miss. </w:t>
      </w:r>
      <w:r w:rsidRPr="003A52B0">
        <w:rPr>
          <w:rFonts w:ascii="Times New Roman" w:hAnsi="Times New Roman" w:cs="Times New Roman"/>
          <w:color w:val="000000" w:themeColor="text1"/>
          <w:lang w:val="en"/>
        </w:rPr>
        <w:lastRenderedPageBreak/>
        <w:t>If your absence is not pre-excused, check in with me the day you return during tutorial.</w:t>
      </w:r>
      <w:r w:rsidRPr="003A52B0">
        <w:rPr>
          <w:rFonts w:ascii="Times New Roman" w:hAnsi="Times New Roman" w:cs="Times New Roman"/>
          <w:color w:val="000000" w:themeColor="text1"/>
          <w:lang w:val="en"/>
        </w:rPr>
        <w:br/>
        <w:t xml:space="preserve">*Refer to the late work policy listed below. </w:t>
      </w:r>
    </w:p>
    <w:p w14:paraId="20DB860E" w14:textId="38C875A4" w:rsidR="003A52B0" w:rsidRDefault="00D34A35" w:rsidP="00F6414E">
      <w:p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Missing Assignments from Excused Absences</w:t>
      </w:r>
      <w:proofErr w:type="gramStart"/>
      <w:r w:rsidRPr="003A52B0">
        <w:rPr>
          <w:rFonts w:ascii="Times New Roman" w:hAnsi="Times New Roman" w:cs="Times New Roman"/>
          <w:b/>
          <w:color w:val="000000" w:themeColor="text1"/>
          <w:lang w:val="en"/>
        </w:rPr>
        <w:t>:</w:t>
      </w:r>
      <w:proofErr w:type="gramEnd"/>
      <w:r w:rsidR="00E12BC1" w:rsidRPr="003A52B0">
        <w:rPr>
          <w:rFonts w:ascii="Times New Roman" w:hAnsi="Times New Roman" w:cs="Times New Roman"/>
          <w:b/>
          <w:color w:val="000000" w:themeColor="text1"/>
          <w:lang w:val="en"/>
        </w:rPr>
        <w:br/>
      </w:r>
      <w:r w:rsidR="00F6414E" w:rsidRPr="003A52B0">
        <w:rPr>
          <w:rFonts w:ascii="Times New Roman" w:hAnsi="Times New Roman" w:cs="Times New Roman"/>
          <w:color w:val="000000" w:themeColor="text1"/>
          <w:lang w:val="en"/>
        </w:rPr>
        <w:t>If you are</w:t>
      </w:r>
      <w:r w:rsidRPr="003A52B0">
        <w:rPr>
          <w:rFonts w:ascii="Times New Roman" w:hAnsi="Times New Roman" w:cs="Times New Roman"/>
          <w:color w:val="000000" w:themeColor="text1"/>
          <w:lang w:val="en"/>
        </w:rPr>
        <w:t xml:space="preserve"> absent when an assignment is due</w:t>
      </w:r>
      <w:r w:rsidR="00F6414E" w:rsidRPr="003A52B0">
        <w:rPr>
          <w:rFonts w:ascii="Times New Roman" w:hAnsi="Times New Roman" w:cs="Times New Roman"/>
          <w:color w:val="000000" w:themeColor="text1"/>
          <w:lang w:val="en"/>
        </w:rPr>
        <w:t>,</w:t>
      </w:r>
      <w:r w:rsidRPr="003A52B0">
        <w:rPr>
          <w:rFonts w:ascii="Times New Roman" w:hAnsi="Times New Roman" w:cs="Times New Roman"/>
          <w:color w:val="000000" w:themeColor="text1"/>
          <w:lang w:val="en"/>
        </w:rPr>
        <w:t xml:space="preserve"> </w:t>
      </w:r>
      <w:r w:rsidR="00E12BC1" w:rsidRPr="003A52B0">
        <w:rPr>
          <w:rFonts w:ascii="Times New Roman" w:hAnsi="Times New Roman" w:cs="Times New Roman"/>
          <w:color w:val="000000" w:themeColor="text1"/>
          <w:lang w:val="en"/>
        </w:rPr>
        <w:t xml:space="preserve">it is due the </w:t>
      </w:r>
      <w:r w:rsidR="00F6414E" w:rsidRPr="003A52B0">
        <w:rPr>
          <w:rFonts w:ascii="Times New Roman" w:hAnsi="Times New Roman" w:cs="Times New Roman"/>
          <w:color w:val="000000" w:themeColor="text1"/>
          <w:lang w:val="en"/>
        </w:rPr>
        <w:t xml:space="preserve">day you return. </w:t>
      </w:r>
      <w:r w:rsidR="00E12BC1" w:rsidRPr="003A52B0">
        <w:rPr>
          <w:rFonts w:ascii="Times New Roman" w:hAnsi="Times New Roman" w:cs="Times New Roman"/>
          <w:color w:val="000000" w:themeColor="text1"/>
          <w:lang w:val="en"/>
        </w:rPr>
        <w:br/>
      </w:r>
      <w:r w:rsidR="00665C01" w:rsidRPr="003A52B0">
        <w:rPr>
          <w:rFonts w:ascii="Times New Roman" w:hAnsi="Times New Roman" w:cs="Times New Roman"/>
          <w:color w:val="000000" w:themeColor="text1"/>
          <w:lang w:val="en"/>
        </w:rPr>
        <w:t>If a test is missed,</w:t>
      </w:r>
      <w:r w:rsidR="00F6414E" w:rsidRPr="003A52B0">
        <w:rPr>
          <w:rFonts w:ascii="Times New Roman" w:hAnsi="Times New Roman" w:cs="Times New Roman"/>
          <w:color w:val="000000" w:themeColor="text1"/>
          <w:lang w:val="en"/>
        </w:rPr>
        <w:t xml:space="preserve"> you have 2 days to make up a missed test during tutorial.</w:t>
      </w:r>
    </w:p>
    <w:p w14:paraId="53AC3BC8" w14:textId="115B12BE" w:rsidR="000F494F" w:rsidRDefault="000F494F" w:rsidP="00F6414E">
      <w:pPr>
        <w:autoSpaceDE w:val="0"/>
        <w:autoSpaceDN w:val="0"/>
        <w:adjustRightInd w:val="0"/>
        <w:spacing w:before="100" w:after="100" w:line="240" w:lineRule="auto"/>
        <w:rPr>
          <w:rFonts w:ascii="Times New Roman" w:hAnsi="Times New Roman" w:cs="Times New Roman"/>
          <w:b/>
          <w:color w:val="000000" w:themeColor="text1"/>
          <w:lang w:val="en"/>
        </w:rPr>
      </w:pPr>
      <w:r>
        <w:rPr>
          <w:rFonts w:ascii="Times New Roman" w:hAnsi="Times New Roman" w:cs="Times New Roman"/>
          <w:b/>
          <w:color w:val="000000" w:themeColor="text1"/>
          <w:lang w:val="en"/>
        </w:rPr>
        <w:t>Tardy Policy:</w:t>
      </w:r>
      <w:r>
        <w:rPr>
          <w:rFonts w:ascii="Times New Roman" w:hAnsi="Times New Roman" w:cs="Times New Roman"/>
          <w:b/>
          <w:color w:val="000000" w:themeColor="text1"/>
          <w:lang w:val="en"/>
        </w:rPr>
        <w:br/>
      </w:r>
      <w:r>
        <w:rPr>
          <w:rFonts w:ascii="Times New Roman" w:hAnsi="Times New Roman" w:cs="Times New Roman"/>
          <w:color w:val="000000" w:themeColor="text1"/>
          <w:lang w:val="en"/>
        </w:rPr>
        <w:t>P</w:t>
      </w:r>
      <w:bookmarkStart w:id="0" w:name="_GoBack"/>
      <w:bookmarkEnd w:id="0"/>
      <w:r>
        <w:rPr>
          <w:rFonts w:ascii="Times New Roman" w:hAnsi="Times New Roman" w:cs="Times New Roman"/>
          <w:color w:val="000000" w:themeColor="text1"/>
          <w:lang w:val="en"/>
        </w:rPr>
        <w:t>er the student handbook.</w:t>
      </w:r>
    </w:p>
    <w:p w14:paraId="3746A3B5" w14:textId="15DFE97E" w:rsidR="002C4F16" w:rsidRPr="001B398F" w:rsidRDefault="002C4F16" w:rsidP="00F6414E">
      <w:p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b/>
          <w:color w:val="000000" w:themeColor="text1"/>
          <w:lang w:val="en"/>
        </w:rPr>
        <w:t>Retesting</w:t>
      </w:r>
      <w:proofErr w:type="gramStart"/>
      <w:r w:rsidRPr="003A52B0">
        <w:rPr>
          <w:rFonts w:ascii="Times New Roman" w:hAnsi="Times New Roman" w:cs="Times New Roman"/>
          <w:b/>
          <w:color w:val="000000" w:themeColor="text1"/>
          <w:lang w:val="en"/>
        </w:rPr>
        <w:t>:</w:t>
      </w:r>
      <w:proofErr w:type="gramEnd"/>
      <w:r w:rsidRPr="003A52B0">
        <w:rPr>
          <w:rFonts w:ascii="Times New Roman" w:hAnsi="Times New Roman" w:cs="Times New Roman"/>
          <w:color w:val="000000" w:themeColor="text1"/>
          <w:lang w:val="en"/>
        </w:rPr>
        <w:br/>
        <w:t xml:space="preserve">Must be retested </w:t>
      </w:r>
      <w:r w:rsidR="001B398F">
        <w:rPr>
          <w:rFonts w:ascii="Times New Roman" w:hAnsi="Times New Roman" w:cs="Times New Roman"/>
          <w:color w:val="000000" w:themeColor="text1"/>
          <w:lang w:val="en"/>
        </w:rPr>
        <w:t xml:space="preserve">5 days </w:t>
      </w:r>
      <w:r w:rsidRPr="003A52B0">
        <w:rPr>
          <w:rFonts w:ascii="Times New Roman" w:hAnsi="Times New Roman" w:cs="Times New Roman"/>
          <w:color w:val="000000" w:themeColor="text1"/>
          <w:lang w:val="en"/>
        </w:rPr>
        <w:t xml:space="preserve">following </w:t>
      </w:r>
      <w:r w:rsidR="001B398F">
        <w:rPr>
          <w:rFonts w:ascii="Times New Roman" w:hAnsi="Times New Roman" w:cs="Times New Roman"/>
          <w:color w:val="000000" w:themeColor="text1"/>
          <w:lang w:val="en"/>
        </w:rPr>
        <w:t xml:space="preserve">a test entered into the gradebook. </w:t>
      </w:r>
      <w:r w:rsidRPr="003A52B0">
        <w:rPr>
          <w:rFonts w:ascii="Times New Roman" w:hAnsi="Times New Roman" w:cs="Times New Roman"/>
          <w:color w:val="000000" w:themeColor="text1"/>
          <w:lang w:val="en"/>
        </w:rPr>
        <w:t>Student</w:t>
      </w:r>
      <w:r w:rsidR="001B398F">
        <w:rPr>
          <w:rFonts w:ascii="Times New Roman" w:hAnsi="Times New Roman" w:cs="Times New Roman"/>
          <w:color w:val="000000" w:themeColor="text1"/>
          <w:lang w:val="en"/>
        </w:rPr>
        <w:t>s</w:t>
      </w:r>
      <w:r w:rsidRPr="003A52B0">
        <w:rPr>
          <w:rFonts w:ascii="Times New Roman" w:hAnsi="Times New Roman" w:cs="Times New Roman"/>
          <w:color w:val="000000" w:themeColor="text1"/>
          <w:lang w:val="en"/>
        </w:rPr>
        <w:t xml:space="preserve"> must at</w:t>
      </w:r>
      <w:r w:rsidR="001B398F">
        <w:rPr>
          <w:rFonts w:ascii="Times New Roman" w:hAnsi="Times New Roman" w:cs="Times New Roman"/>
          <w:color w:val="000000" w:themeColor="text1"/>
          <w:lang w:val="en"/>
        </w:rPr>
        <w:t>tend a tutorial prior to retake for re</w:t>
      </w:r>
      <w:r w:rsidR="008673C1">
        <w:rPr>
          <w:rFonts w:ascii="Times New Roman" w:hAnsi="Times New Roman" w:cs="Times New Roman"/>
          <w:color w:val="000000" w:themeColor="text1"/>
          <w:lang w:val="en"/>
        </w:rPr>
        <w:t>-</w:t>
      </w:r>
      <w:r w:rsidR="001B398F">
        <w:rPr>
          <w:rFonts w:ascii="Times New Roman" w:hAnsi="Times New Roman" w:cs="Times New Roman"/>
          <w:color w:val="000000" w:themeColor="text1"/>
          <w:lang w:val="en"/>
        </w:rPr>
        <w:t>teaching.</w:t>
      </w:r>
      <w:r w:rsidRPr="003A52B0">
        <w:rPr>
          <w:rFonts w:ascii="Times New Roman" w:hAnsi="Times New Roman" w:cs="Times New Roman"/>
          <w:color w:val="000000" w:themeColor="text1"/>
          <w:lang w:val="en"/>
        </w:rPr>
        <w:t xml:space="preserve"> Grades will be averaged together for a maximum grade of 70%.</w:t>
      </w:r>
    </w:p>
    <w:p w14:paraId="255C5F4A" w14:textId="6B091586" w:rsidR="00B257E4" w:rsidRPr="003A52B0" w:rsidRDefault="00EC4C61" w:rsidP="00F6414E">
      <w:pPr>
        <w:autoSpaceDE w:val="0"/>
        <w:autoSpaceDN w:val="0"/>
        <w:adjustRightInd w:val="0"/>
        <w:spacing w:before="100" w:after="100" w:line="240" w:lineRule="auto"/>
        <w:contextualSpacing/>
        <w:rPr>
          <w:rFonts w:ascii="Times New Roman" w:hAnsi="Times New Roman" w:cs="Times New Roman"/>
          <w:b/>
          <w:color w:val="000000" w:themeColor="text1"/>
          <w:lang w:val="en"/>
        </w:rPr>
      </w:pPr>
      <w:r w:rsidRPr="003A52B0">
        <w:rPr>
          <w:rFonts w:ascii="Times New Roman" w:hAnsi="Times New Roman" w:cs="Times New Roman"/>
          <w:b/>
          <w:color w:val="000000" w:themeColor="text1"/>
          <w:lang w:val="en"/>
        </w:rPr>
        <w:t>L</w:t>
      </w:r>
      <w:r w:rsidR="00B257E4" w:rsidRPr="003A52B0">
        <w:rPr>
          <w:rFonts w:ascii="Times New Roman" w:hAnsi="Times New Roman" w:cs="Times New Roman"/>
          <w:b/>
          <w:color w:val="000000" w:themeColor="text1"/>
          <w:lang w:val="en"/>
        </w:rPr>
        <w:t>ate Work:</w:t>
      </w:r>
    </w:p>
    <w:p w14:paraId="24B232E3" w14:textId="41703747" w:rsidR="003E1CAA" w:rsidRPr="003A52B0" w:rsidRDefault="00E12BC1" w:rsidP="00B257E4">
      <w:pPr>
        <w:autoSpaceDE w:val="0"/>
        <w:autoSpaceDN w:val="0"/>
        <w:adjustRightInd w:val="0"/>
        <w:spacing w:before="100" w:after="100" w:line="240" w:lineRule="auto"/>
        <w:rPr>
          <w:rFonts w:ascii="Times New Roman" w:hAnsi="Times New Roman" w:cs="Times New Roman"/>
          <w:color w:val="000000" w:themeColor="text1"/>
          <w:lang w:val="en"/>
        </w:rPr>
      </w:pPr>
      <w:r w:rsidRPr="003A52B0">
        <w:rPr>
          <w:rFonts w:ascii="Times New Roman" w:hAnsi="Times New Roman" w:cs="Times New Roman"/>
          <w:color w:val="000000" w:themeColor="text1"/>
          <w:lang w:val="en"/>
        </w:rPr>
        <w:t>1 day late—max score of 90%</w:t>
      </w:r>
      <w:r w:rsidRPr="003A52B0">
        <w:rPr>
          <w:rFonts w:ascii="Times New Roman" w:hAnsi="Times New Roman" w:cs="Times New Roman"/>
          <w:color w:val="000000" w:themeColor="text1"/>
          <w:lang w:val="en"/>
        </w:rPr>
        <w:br/>
        <w:t>2 days late—max score of 80%</w:t>
      </w:r>
      <w:r w:rsidRPr="003A52B0">
        <w:rPr>
          <w:rFonts w:ascii="Times New Roman" w:hAnsi="Times New Roman" w:cs="Times New Roman"/>
          <w:color w:val="000000" w:themeColor="text1"/>
          <w:lang w:val="en"/>
        </w:rPr>
        <w:br/>
        <w:t>3 days late—max score of 70%</w:t>
      </w:r>
      <w:r w:rsidRPr="003A52B0">
        <w:rPr>
          <w:rFonts w:ascii="Times New Roman" w:hAnsi="Times New Roman" w:cs="Times New Roman"/>
          <w:color w:val="000000" w:themeColor="text1"/>
          <w:lang w:val="en"/>
        </w:rPr>
        <w:br/>
        <w:t>*</w:t>
      </w:r>
      <w:r w:rsidR="002F5E47">
        <w:rPr>
          <w:rFonts w:ascii="Times New Roman" w:hAnsi="Times New Roman" w:cs="Times New Roman"/>
          <w:color w:val="000000" w:themeColor="text1"/>
          <w:lang w:val="en"/>
        </w:rPr>
        <w:t xml:space="preserve">Case by case basis. </w:t>
      </w:r>
      <w:r w:rsidRPr="003A52B0">
        <w:rPr>
          <w:rFonts w:ascii="Times New Roman" w:hAnsi="Times New Roman" w:cs="Times New Roman"/>
          <w:color w:val="000000" w:themeColor="text1"/>
          <w:lang w:val="en"/>
        </w:rPr>
        <w:t>Work will not be taken after three days.</w:t>
      </w:r>
      <w:r w:rsidR="008673C1">
        <w:rPr>
          <w:rFonts w:ascii="Times New Roman" w:hAnsi="Times New Roman" w:cs="Times New Roman"/>
          <w:color w:val="000000" w:themeColor="text1"/>
          <w:lang w:val="en"/>
        </w:rPr>
        <w:br/>
        <w:t xml:space="preserve">Plan ahead. Most assignments will be assigned ahead of time, don’t wait until the night before or the day </w:t>
      </w:r>
      <w:proofErr w:type="gramStart"/>
      <w:r w:rsidR="008673C1">
        <w:rPr>
          <w:rFonts w:ascii="Times New Roman" w:hAnsi="Times New Roman" w:cs="Times New Roman"/>
          <w:color w:val="000000" w:themeColor="text1"/>
          <w:lang w:val="en"/>
        </w:rPr>
        <w:t>an</w:t>
      </w:r>
      <w:proofErr w:type="gramEnd"/>
      <w:r w:rsidR="008673C1">
        <w:rPr>
          <w:rFonts w:ascii="Times New Roman" w:hAnsi="Times New Roman" w:cs="Times New Roman"/>
          <w:color w:val="000000" w:themeColor="text1"/>
          <w:lang w:val="en"/>
        </w:rPr>
        <w:t xml:space="preserve"> assignment is due to complete or print it.</w:t>
      </w:r>
    </w:p>
    <w:p w14:paraId="6006DDAB" w14:textId="2D81F9E4" w:rsidR="00D7279A" w:rsidRPr="003A52B0" w:rsidRDefault="00E1529A" w:rsidP="00631668">
      <w:pPr>
        <w:autoSpaceDE w:val="0"/>
        <w:autoSpaceDN w:val="0"/>
        <w:adjustRightInd w:val="0"/>
        <w:spacing w:before="100" w:after="100" w:line="240" w:lineRule="auto"/>
        <w:rPr>
          <w:rFonts w:ascii="Times New Roman" w:hAnsi="Times New Roman" w:cs="Times New Roman"/>
          <w:b/>
          <w:color w:val="000000" w:themeColor="text1"/>
          <w:lang w:val="en"/>
        </w:rPr>
      </w:pPr>
      <w:r w:rsidRPr="003A52B0">
        <w:rPr>
          <w:rFonts w:ascii="Times New Roman" w:hAnsi="Times New Roman" w:cs="Times New Roman"/>
          <w:b/>
          <w:color w:val="000000" w:themeColor="text1"/>
          <w:lang w:val="en"/>
        </w:rPr>
        <w:t>A</w:t>
      </w:r>
      <w:r w:rsidR="001B1D61" w:rsidRPr="003A52B0">
        <w:rPr>
          <w:rFonts w:ascii="Times New Roman" w:hAnsi="Times New Roman" w:cs="Times New Roman"/>
          <w:b/>
          <w:color w:val="000000" w:themeColor="text1"/>
          <w:lang w:val="en"/>
        </w:rPr>
        <w:t xml:space="preserve">cademic integrity:  </w:t>
      </w:r>
      <w:r w:rsidR="00E12BC1" w:rsidRPr="003A52B0">
        <w:rPr>
          <w:rFonts w:ascii="Times New Roman" w:hAnsi="Times New Roman" w:cs="Times New Roman"/>
          <w:b/>
          <w:color w:val="000000" w:themeColor="text1"/>
          <w:lang w:val="en"/>
        </w:rPr>
        <w:br/>
      </w:r>
      <w:r w:rsidR="003E1CAA" w:rsidRPr="003A52B0">
        <w:rPr>
          <w:rFonts w:ascii="Times New Roman" w:hAnsi="Times New Roman" w:cs="Times New Roman"/>
          <w:color w:val="000000" w:themeColor="text1"/>
          <w:lang w:val="en"/>
        </w:rPr>
        <w:t>C</w:t>
      </w:r>
      <w:r w:rsidR="001B1D61" w:rsidRPr="003A52B0">
        <w:rPr>
          <w:rFonts w:ascii="Times New Roman" w:hAnsi="Times New Roman" w:cs="Times New Roman"/>
          <w:color w:val="000000" w:themeColor="text1"/>
          <w:lang w:val="en"/>
        </w:rPr>
        <w:t>heating and plagiarism</w:t>
      </w:r>
      <w:r w:rsidR="003E1CAA" w:rsidRPr="003A52B0">
        <w:rPr>
          <w:rFonts w:ascii="Times New Roman" w:hAnsi="Times New Roman" w:cs="Times New Roman"/>
          <w:color w:val="000000" w:themeColor="text1"/>
          <w:lang w:val="en"/>
        </w:rPr>
        <w:t xml:space="preserve"> will not be tolerated</w:t>
      </w:r>
      <w:r w:rsidR="001B1D61" w:rsidRPr="003A52B0">
        <w:rPr>
          <w:rFonts w:ascii="Times New Roman" w:hAnsi="Times New Roman" w:cs="Times New Roman"/>
          <w:color w:val="000000" w:themeColor="text1"/>
          <w:lang w:val="en"/>
        </w:rPr>
        <w:t xml:space="preserve">.  </w:t>
      </w:r>
      <w:r w:rsidR="001B398F">
        <w:rPr>
          <w:rFonts w:ascii="Times New Roman" w:hAnsi="Times New Roman" w:cs="Times New Roman"/>
          <w:color w:val="000000" w:themeColor="text1"/>
          <w:lang w:val="en"/>
        </w:rPr>
        <w:t xml:space="preserve">A zero will be earned, with no opportunity for makeup, if you are found to be cheating. </w:t>
      </w:r>
      <w:r w:rsidR="001B1D61" w:rsidRPr="003A52B0">
        <w:rPr>
          <w:rFonts w:ascii="Times New Roman" w:hAnsi="Times New Roman" w:cs="Times New Roman"/>
          <w:color w:val="000000" w:themeColor="text1"/>
          <w:lang w:val="en"/>
        </w:rPr>
        <w:t>Cheating is obtaining answer</w:t>
      </w:r>
      <w:r w:rsidR="00625B95">
        <w:rPr>
          <w:rFonts w:ascii="Times New Roman" w:hAnsi="Times New Roman" w:cs="Times New Roman"/>
          <w:color w:val="000000" w:themeColor="text1"/>
          <w:lang w:val="en"/>
        </w:rPr>
        <w:t xml:space="preserve">s from another person or source. </w:t>
      </w:r>
      <w:r w:rsidR="001B1D61" w:rsidRPr="003A52B0">
        <w:rPr>
          <w:rFonts w:ascii="Times New Roman" w:hAnsi="Times New Roman" w:cs="Times New Roman"/>
          <w:color w:val="000000" w:themeColor="text1"/>
          <w:lang w:val="en"/>
        </w:rPr>
        <w:t xml:space="preserve">Plagiarism is using someone else work, thoughts or photo without giving proper credit to the author or creator.  Both </w:t>
      </w:r>
      <w:r w:rsidR="0048704F" w:rsidRPr="003A52B0">
        <w:rPr>
          <w:rFonts w:ascii="Times New Roman" w:hAnsi="Times New Roman" w:cs="Times New Roman"/>
          <w:color w:val="000000" w:themeColor="text1"/>
          <w:lang w:val="en"/>
        </w:rPr>
        <w:t xml:space="preserve">are serious offenses that will have a negative impact on your grade and educational future. </w:t>
      </w:r>
      <w:r w:rsidR="001B398F">
        <w:rPr>
          <w:rFonts w:ascii="Times New Roman" w:hAnsi="Times New Roman" w:cs="Times New Roman"/>
          <w:color w:val="000000" w:themeColor="text1"/>
          <w:lang w:val="en"/>
        </w:rPr>
        <w:br/>
        <w:t>*Student Code of Conduct pages 6-7.</w:t>
      </w:r>
    </w:p>
    <w:p w14:paraId="4DF3AF38" w14:textId="62755C62" w:rsidR="00DA470B" w:rsidRDefault="00F00184" w:rsidP="003A52B0">
      <w:pPr>
        <w:rPr>
          <w:rFonts w:ascii="Times New Roman" w:hAnsi="Times New Roman" w:cs="Times New Roman"/>
        </w:rPr>
      </w:pPr>
      <w:r w:rsidRPr="00F00184">
        <w:rPr>
          <w:rFonts w:ascii="Times New Roman" w:hAnsi="Times New Roman" w:cs="Times New Roman"/>
          <w:b/>
        </w:rPr>
        <w:t>Brief overview of the AP English Language and Composition Exam in May</w:t>
      </w:r>
      <w:r w:rsidRPr="00F00184">
        <w:rPr>
          <w:rFonts w:ascii="Times New Roman" w:hAnsi="Times New Roman" w:cs="Times New Roman"/>
          <w:b/>
        </w:rPr>
        <w:br/>
      </w:r>
      <w:r>
        <w:rPr>
          <w:rFonts w:ascii="Times New Roman" w:hAnsi="Times New Roman" w:cs="Times New Roman"/>
        </w:rPr>
        <w:t>55 MC Questions (1 hour to complete</w:t>
      </w:r>
      <w:proofErr w:type="gramStart"/>
      <w:r>
        <w:rPr>
          <w:rFonts w:ascii="Times New Roman" w:hAnsi="Times New Roman" w:cs="Times New Roman"/>
        </w:rPr>
        <w:t>)</w:t>
      </w:r>
      <w:proofErr w:type="gramEnd"/>
      <w:r>
        <w:rPr>
          <w:rFonts w:ascii="Times New Roman" w:hAnsi="Times New Roman" w:cs="Times New Roman"/>
        </w:rPr>
        <w:br/>
        <w:t>3 Essays (2 hours 15 minutes to complete)</w:t>
      </w:r>
      <w:r>
        <w:rPr>
          <w:rFonts w:ascii="Times New Roman" w:hAnsi="Times New Roman" w:cs="Times New Roman"/>
        </w:rPr>
        <w:br/>
      </w:r>
      <w:r>
        <w:rPr>
          <w:rFonts w:ascii="Times New Roman" w:hAnsi="Times New Roman" w:cs="Times New Roman"/>
        </w:rPr>
        <w:tab/>
        <w:t>Research Synthesis</w:t>
      </w:r>
      <w:r>
        <w:rPr>
          <w:rFonts w:ascii="Times New Roman" w:hAnsi="Times New Roman" w:cs="Times New Roman"/>
        </w:rPr>
        <w:br/>
      </w:r>
      <w:r>
        <w:rPr>
          <w:rFonts w:ascii="Times New Roman" w:hAnsi="Times New Roman" w:cs="Times New Roman"/>
        </w:rPr>
        <w:tab/>
        <w:t>Rhetorical Analysis</w:t>
      </w:r>
      <w:r>
        <w:rPr>
          <w:rFonts w:ascii="Times New Roman" w:hAnsi="Times New Roman" w:cs="Times New Roman"/>
        </w:rPr>
        <w:br/>
      </w:r>
      <w:r>
        <w:rPr>
          <w:rFonts w:ascii="Times New Roman" w:hAnsi="Times New Roman" w:cs="Times New Roman"/>
        </w:rPr>
        <w:tab/>
        <w:t>Argumentative</w:t>
      </w:r>
    </w:p>
    <w:p w14:paraId="51728C1D" w14:textId="0208334B" w:rsidR="00264C88" w:rsidRPr="00F00184" w:rsidRDefault="00F00184" w:rsidP="00DA470B">
      <w:pPr>
        <w:rPr>
          <w:rFonts w:ascii="Times New Roman" w:hAnsi="Times New Roman" w:cs="Times New Roman"/>
        </w:rPr>
      </w:pPr>
      <w:r>
        <w:rPr>
          <w:rFonts w:ascii="Times New Roman" w:hAnsi="Times New Roman" w:cs="Times New Roman"/>
        </w:rPr>
        <w:t xml:space="preserve">You will notice that many aspects of this course align with the SAT/ACT and will assist you in your performance on these exams. </w:t>
      </w:r>
      <w:r w:rsidR="00264C88" w:rsidRPr="00264C88">
        <w:rPr>
          <w:rFonts w:ascii="Times New Roman" w:hAnsi="Times New Roman" w:cs="Times New Roman"/>
        </w:rPr>
        <w:t>Your maximum effort, positive attitude, and coachable spirit will help you be successful</w:t>
      </w:r>
      <w:r>
        <w:rPr>
          <w:rFonts w:ascii="Times New Roman" w:hAnsi="Times New Roman" w:cs="Times New Roman"/>
          <w:b/>
        </w:rPr>
        <w:t xml:space="preserve"> </w:t>
      </w:r>
      <w:r w:rsidRPr="00F00184">
        <w:rPr>
          <w:rFonts w:ascii="Times New Roman" w:hAnsi="Times New Roman" w:cs="Times New Roman"/>
        </w:rPr>
        <w:t>in this course, exams, and as a student.</w:t>
      </w:r>
    </w:p>
    <w:p w14:paraId="49A88404" w14:textId="0E33FF2B" w:rsidR="00DA470B" w:rsidRDefault="00F00184" w:rsidP="00DA470B">
      <w:pPr>
        <w:rPr>
          <w:rFonts w:ascii="Times New Roman" w:hAnsi="Times New Roman" w:cs="Times New Roman"/>
          <w:b/>
        </w:rPr>
      </w:pPr>
      <w:r>
        <w:rPr>
          <w:rFonts w:ascii="Times New Roman" w:hAnsi="Times New Roman" w:cs="Times New Roman"/>
          <w:b/>
        </w:rPr>
        <w:t xml:space="preserve">My goal is that you grow and improve as a student academically and as an individual in tenacity and motivation. </w:t>
      </w:r>
      <w:r w:rsidR="00DA470B" w:rsidRPr="003A52B0">
        <w:rPr>
          <w:rFonts w:ascii="Times New Roman" w:hAnsi="Times New Roman" w:cs="Times New Roman"/>
          <w:b/>
        </w:rPr>
        <w:t>Let’s have a great year!</w:t>
      </w:r>
    </w:p>
    <w:p w14:paraId="065A9F9A" w14:textId="77777777" w:rsidR="002F5E47" w:rsidRPr="003A52B0" w:rsidRDefault="002F5E47" w:rsidP="00DA470B">
      <w:pPr>
        <w:rPr>
          <w:rFonts w:ascii="Times New Roman" w:hAnsi="Times New Roman" w:cs="Times New Roman"/>
          <w:b/>
        </w:rPr>
      </w:pPr>
    </w:p>
    <w:p w14:paraId="41709F13" w14:textId="69640ADC" w:rsidR="00DA470B" w:rsidRPr="003A52B0" w:rsidRDefault="00DA470B" w:rsidP="00DA470B">
      <w:pPr>
        <w:rPr>
          <w:rFonts w:ascii="Times New Roman" w:hAnsi="Times New Roman" w:cs="Times New Roman"/>
          <w:b/>
        </w:rPr>
      </w:pPr>
      <w:r w:rsidRPr="003A52B0">
        <w:rPr>
          <w:rFonts w:ascii="Times New Roman" w:hAnsi="Times New Roman" w:cs="Times New Roman"/>
          <w:b/>
        </w:rPr>
        <w:t>Mrs. Staton</w:t>
      </w:r>
    </w:p>
    <w:p w14:paraId="48CB567A" w14:textId="77777777" w:rsidR="00DA470B" w:rsidRDefault="00DA470B" w:rsidP="00F578AB">
      <w:pPr>
        <w:jc w:val="center"/>
        <w:rPr>
          <w:rFonts w:ascii="Times New Roman" w:hAnsi="Times New Roman" w:cs="Times New Roman"/>
          <w:b/>
          <w:sz w:val="20"/>
        </w:rPr>
      </w:pPr>
    </w:p>
    <w:p w14:paraId="3BC16089" w14:textId="77777777" w:rsidR="00DA470B" w:rsidRDefault="00DA470B" w:rsidP="00F578AB">
      <w:pPr>
        <w:jc w:val="center"/>
        <w:rPr>
          <w:rFonts w:ascii="Times New Roman" w:hAnsi="Times New Roman" w:cs="Times New Roman"/>
          <w:b/>
          <w:sz w:val="20"/>
        </w:rPr>
      </w:pPr>
    </w:p>
    <w:p w14:paraId="465BABB0" w14:textId="77777777" w:rsidR="00DA470B" w:rsidRDefault="00DA470B" w:rsidP="00F578AB">
      <w:pPr>
        <w:jc w:val="center"/>
        <w:rPr>
          <w:rFonts w:ascii="Times New Roman" w:hAnsi="Times New Roman" w:cs="Times New Roman"/>
          <w:b/>
          <w:sz w:val="20"/>
        </w:rPr>
      </w:pPr>
    </w:p>
    <w:p w14:paraId="3E019567" w14:textId="77777777" w:rsidR="00DA470B" w:rsidRDefault="00DA470B" w:rsidP="00F578AB">
      <w:pPr>
        <w:jc w:val="center"/>
        <w:rPr>
          <w:rFonts w:ascii="Times New Roman" w:hAnsi="Times New Roman" w:cs="Times New Roman"/>
          <w:b/>
          <w:sz w:val="20"/>
        </w:rPr>
      </w:pPr>
    </w:p>
    <w:p w14:paraId="5DCD7771" w14:textId="77777777" w:rsidR="00DA470B" w:rsidRDefault="00DA470B" w:rsidP="00F578AB">
      <w:pPr>
        <w:jc w:val="center"/>
        <w:rPr>
          <w:rFonts w:ascii="Times New Roman" w:hAnsi="Times New Roman" w:cs="Times New Roman"/>
          <w:b/>
          <w:sz w:val="20"/>
        </w:rPr>
      </w:pPr>
    </w:p>
    <w:p w14:paraId="2E6C20E3" w14:textId="77777777" w:rsidR="00DA470B" w:rsidRDefault="00DA470B" w:rsidP="00F578AB">
      <w:pPr>
        <w:jc w:val="center"/>
        <w:rPr>
          <w:rFonts w:ascii="Times New Roman" w:hAnsi="Times New Roman" w:cs="Times New Roman"/>
          <w:b/>
          <w:sz w:val="20"/>
        </w:rPr>
      </w:pPr>
    </w:p>
    <w:p w14:paraId="05368174" w14:textId="77777777" w:rsidR="00DA470B" w:rsidRDefault="00DA470B" w:rsidP="00F578AB">
      <w:pPr>
        <w:jc w:val="center"/>
        <w:rPr>
          <w:rFonts w:ascii="Times New Roman" w:hAnsi="Times New Roman" w:cs="Times New Roman"/>
          <w:b/>
          <w:sz w:val="20"/>
        </w:rPr>
      </w:pPr>
    </w:p>
    <w:p w14:paraId="4673F97F" w14:textId="59BF9549" w:rsidR="005737B6" w:rsidRDefault="00663756" w:rsidP="005737B6">
      <w:pPr>
        <w:rPr>
          <w:rFonts w:ascii="Times New Roman" w:hAnsi="Times New Roman" w:cs="Times New Roman"/>
          <w:b/>
          <w:sz w:val="20"/>
        </w:rPr>
      </w:pPr>
      <w:r>
        <w:rPr>
          <w:rFonts w:ascii="Times New Roman" w:hAnsi="Times New Roman" w:cs="Times New Roman"/>
          <w:b/>
          <w:sz w:val="20"/>
        </w:rPr>
        <w:br/>
      </w:r>
    </w:p>
    <w:p w14:paraId="3B739EC3" w14:textId="6A37601D" w:rsidR="00F578AB" w:rsidRPr="003E2EAC" w:rsidRDefault="00F578AB" w:rsidP="005737B6">
      <w:pPr>
        <w:jc w:val="center"/>
        <w:rPr>
          <w:rFonts w:ascii="Times New Roman" w:hAnsi="Times New Roman" w:cs="Times New Roman"/>
          <w:b/>
          <w:sz w:val="20"/>
        </w:rPr>
      </w:pPr>
      <w:r w:rsidRPr="003E2EAC">
        <w:rPr>
          <w:rFonts w:ascii="Times New Roman" w:hAnsi="Times New Roman" w:cs="Times New Roman"/>
          <w:b/>
          <w:sz w:val="20"/>
        </w:rPr>
        <w:t xml:space="preserve">Return </w:t>
      </w:r>
      <w:r w:rsidR="00E453D3">
        <w:rPr>
          <w:rFonts w:ascii="Times New Roman" w:hAnsi="Times New Roman" w:cs="Times New Roman"/>
          <w:b/>
          <w:sz w:val="20"/>
        </w:rPr>
        <w:t>this page by Wednesday August 22</w:t>
      </w:r>
      <w:r w:rsidR="00E453D3" w:rsidRPr="00E453D3">
        <w:rPr>
          <w:rFonts w:ascii="Times New Roman" w:hAnsi="Times New Roman" w:cs="Times New Roman"/>
          <w:b/>
          <w:sz w:val="20"/>
          <w:vertAlign w:val="superscript"/>
        </w:rPr>
        <w:t>nd</w:t>
      </w:r>
    </w:p>
    <w:p w14:paraId="5D9E771B" w14:textId="540C6DFF" w:rsidR="00F578AB" w:rsidRPr="0084396C" w:rsidRDefault="00F578AB" w:rsidP="00F578AB">
      <w:pPr>
        <w:rPr>
          <w:rFonts w:ascii="Times New Roman" w:hAnsi="Times New Roman" w:cs="Times New Roman"/>
          <w:sz w:val="20"/>
        </w:rPr>
      </w:pPr>
      <w:r w:rsidRPr="0084396C">
        <w:rPr>
          <w:rFonts w:ascii="Times New Roman" w:hAnsi="Times New Roman" w:cs="Times New Roman"/>
          <w:sz w:val="20"/>
        </w:rPr>
        <w:t xml:space="preserve">I acknowledge having read the syllabus </w:t>
      </w:r>
      <w:r>
        <w:rPr>
          <w:rFonts w:ascii="Times New Roman" w:hAnsi="Times New Roman" w:cs="Times New Roman"/>
          <w:sz w:val="20"/>
        </w:rPr>
        <w:t>for AP English 3</w:t>
      </w:r>
      <w:r w:rsidRPr="0084396C">
        <w:rPr>
          <w:rFonts w:ascii="Times New Roman" w:hAnsi="Times New Roman" w:cs="Times New Roman"/>
          <w:sz w:val="20"/>
        </w:rPr>
        <w:t>.</w:t>
      </w:r>
    </w:p>
    <w:p w14:paraId="234C1F9A" w14:textId="77777777" w:rsidR="00F578AB" w:rsidRPr="0084396C" w:rsidRDefault="00F578AB" w:rsidP="00F578AB">
      <w:pPr>
        <w:rPr>
          <w:rFonts w:ascii="Times New Roman" w:hAnsi="Times New Roman" w:cs="Times New Roman"/>
          <w:sz w:val="20"/>
        </w:rPr>
      </w:pPr>
      <w:r w:rsidRPr="0084396C">
        <w:rPr>
          <w:rFonts w:ascii="Times New Roman" w:hAnsi="Times New Roman" w:cs="Times New Roman"/>
          <w:sz w:val="20"/>
        </w:rPr>
        <w:t xml:space="preserve">Student Name </w:t>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t>__________________________________________</w:t>
      </w:r>
      <w:r w:rsidRPr="0084396C">
        <w:rPr>
          <w:rFonts w:ascii="Times New Roman" w:hAnsi="Times New Roman" w:cs="Times New Roman"/>
          <w:sz w:val="20"/>
        </w:rPr>
        <w:br/>
      </w:r>
      <w:r w:rsidRPr="0084396C">
        <w:rPr>
          <w:rFonts w:ascii="Times New Roman" w:hAnsi="Times New Roman" w:cs="Times New Roman"/>
          <w:sz w:val="20"/>
        </w:rPr>
        <w:br/>
        <w:t>Student Signature ________________________________________</w:t>
      </w:r>
      <w:r w:rsidRPr="0084396C">
        <w:rPr>
          <w:rFonts w:ascii="Times New Roman" w:hAnsi="Times New Roman" w:cs="Times New Roman"/>
          <w:sz w:val="20"/>
        </w:rPr>
        <w:br/>
      </w:r>
      <w:r w:rsidRPr="0084396C">
        <w:rPr>
          <w:rFonts w:ascii="Times New Roman" w:hAnsi="Times New Roman" w:cs="Times New Roman"/>
          <w:sz w:val="20"/>
        </w:rPr>
        <w:br/>
        <w:t>Parent/Guardian Name ____________________________________</w:t>
      </w:r>
      <w:r w:rsidRPr="0084396C">
        <w:rPr>
          <w:rFonts w:ascii="Times New Roman" w:hAnsi="Times New Roman" w:cs="Times New Roman"/>
          <w:sz w:val="20"/>
        </w:rPr>
        <w:br/>
      </w:r>
      <w:r w:rsidRPr="0084396C">
        <w:rPr>
          <w:rFonts w:ascii="Times New Roman" w:hAnsi="Times New Roman" w:cs="Times New Roman"/>
          <w:sz w:val="20"/>
        </w:rPr>
        <w:br/>
        <w:t>Parent/Guardian Signature__________________________________</w:t>
      </w:r>
      <w:r w:rsidRPr="0084396C">
        <w:rPr>
          <w:rFonts w:ascii="Times New Roman" w:hAnsi="Times New Roman" w:cs="Times New Roman"/>
          <w:sz w:val="20"/>
        </w:rPr>
        <w:br/>
      </w:r>
      <w:r w:rsidRPr="0084396C">
        <w:rPr>
          <w:rFonts w:ascii="Times New Roman" w:hAnsi="Times New Roman" w:cs="Times New Roman"/>
          <w:sz w:val="20"/>
        </w:rPr>
        <w:br/>
        <w:t>Email Address_____________________________________________</w:t>
      </w:r>
    </w:p>
    <w:p w14:paraId="6B4E5429" w14:textId="77777777" w:rsidR="00631668" w:rsidRDefault="00631668">
      <w:pPr>
        <w:rPr>
          <w:rFonts w:ascii="Times New Roman" w:hAnsi="Times New Roman" w:cs="Times New Roman"/>
          <w:color w:val="C00000"/>
        </w:rPr>
      </w:pPr>
    </w:p>
    <w:p w14:paraId="2F12D94B" w14:textId="414404F3" w:rsidR="0045362A" w:rsidRDefault="0045362A" w:rsidP="0045362A">
      <w:pPr>
        <w:tabs>
          <w:tab w:val="left" w:pos="720"/>
          <w:tab w:val="left" w:pos="4320"/>
        </w:tabs>
        <w:jc w:val="center"/>
        <w:rPr>
          <w:rFonts w:ascii="Georgia" w:eastAsia="Times" w:hAnsi="Georgia"/>
          <w:b/>
          <w:sz w:val="28"/>
          <w:szCs w:val="28"/>
        </w:rPr>
      </w:pPr>
      <w:r>
        <w:rPr>
          <w:rFonts w:ascii="Georgia" w:eastAsia="Times" w:hAnsi="Georgia"/>
          <w:b/>
          <w:sz w:val="28"/>
          <w:szCs w:val="28"/>
        </w:rPr>
        <w:t>AP3 English Movie Permission Form</w:t>
      </w:r>
    </w:p>
    <w:p w14:paraId="0126CC18" w14:textId="0BBCE9A8" w:rsidR="0045362A" w:rsidRDefault="0045362A" w:rsidP="0045362A">
      <w:pPr>
        <w:tabs>
          <w:tab w:val="left" w:pos="720"/>
          <w:tab w:val="left" w:pos="4320"/>
        </w:tabs>
        <w:jc w:val="center"/>
        <w:rPr>
          <w:rFonts w:ascii="Georgia" w:eastAsia="Times" w:hAnsi="Georgia"/>
          <w:b/>
          <w:sz w:val="24"/>
          <w:szCs w:val="24"/>
        </w:rPr>
      </w:pPr>
      <w:r>
        <w:rPr>
          <w:rFonts w:ascii="Georgia" w:eastAsia="Times" w:hAnsi="Georgia"/>
          <w:b/>
        </w:rPr>
        <w:t>Mrs. Staton</w:t>
      </w:r>
    </w:p>
    <w:p w14:paraId="487070E3" w14:textId="153E93EC" w:rsidR="0045362A" w:rsidRDefault="00E453D3" w:rsidP="0045362A">
      <w:pPr>
        <w:tabs>
          <w:tab w:val="left" w:pos="720"/>
          <w:tab w:val="left" w:pos="4320"/>
        </w:tabs>
        <w:jc w:val="center"/>
        <w:rPr>
          <w:rFonts w:ascii="Georgia" w:eastAsia="Times" w:hAnsi="Georgia"/>
          <w:b/>
        </w:rPr>
      </w:pPr>
      <w:r>
        <w:rPr>
          <w:rFonts w:ascii="Georgia" w:eastAsia="Times" w:hAnsi="Georgia"/>
          <w:b/>
        </w:rPr>
        <w:t>2018-2019</w:t>
      </w:r>
    </w:p>
    <w:p w14:paraId="1CA788D6" w14:textId="77777777" w:rsidR="0045362A" w:rsidRDefault="0045362A" w:rsidP="0045362A">
      <w:pPr>
        <w:tabs>
          <w:tab w:val="left" w:pos="720"/>
          <w:tab w:val="left" w:pos="4320"/>
        </w:tabs>
        <w:rPr>
          <w:rFonts w:ascii="Georgia" w:eastAsia="Times" w:hAnsi="Georgia"/>
        </w:rPr>
      </w:pPr>
    </w:p>
    <w:p w14:paraId="62394CE9" w14:textId="62C41302" w:rsidR="0045362A" w:rsidRDefault="0045362A" w:rsidP="0045362A">
      <w:pPr>
        <w:tabs>
          <w:tab w:val="left" w:pos="720"/>
          <w:tab w:val="left" w:pos="4320"/>
        </w:tabs>
        <w:rPr>
          <w:rFonts w:ascii="Georgia" w:eastAsia="Times" w:hAnsi="Georgia"/>
        </w:rPr>
      </w:pPr>
      <w:r>
        <w:rPr>
          <w:rFonts w:ascii="Georgia" w:eastAsia="Times" w:hAnsi="Georgia"/>
        </w:rPr>
        <w:t xml:space="preserve">My student has permission to view the following movies </w:t>
      </w:r>
      <w:r w:rsidR="00F578AB">
        <w:rPr>
          <w:rFonts w:ascii="Georgia" w:eastAsia="Times" w:hAnsi="Georgia"/>
        </w:rPr>
        <w:t xml:space="preserve">and/or clips of these movies </w:t>
      </w:r>
      <w:r>
        <w:rPr>
          <w:rFonts w:ascii="Georgia" w:eastAsia="Times" w:hAnsi="Georgia"/>
        </w:rPr>
        <w:t xml:space="preserve">which correspond directly to units being taught in </w:t>
      </w:r>
      <w:r w:rsidR="00F578AB">
        <w:rPr>
          <w:rFonts w:ascii="Georgia" w:eastAsia="Times" w:hAnsi="Georgia"/>
        </w:rPr>
        <w:t>AP English 3</w:t>
      </w:r>
      <w:r>
        <w:rPr>
          <w:rFonts w:ascii="Georgia" w:eastAsia="Times" w:hAnsi="Georgia"/>
        </w:rPr>
        <w:t>.  I understand that my child will complete alternative assignments during the viewing time of these movies if permission is not granted. Feel free to contact me with any questions.</w:t>
      </w:r>
    </w:p>
    <w:p w14:paraId="4B48784F" w14:textId="77777777" w:rsidR="0045362A" w:rsidRDefault="0045362A" w:rsidP="0045362A">
      <w:pPr>
        <w:tabs>
          <w:tab w:val="left" w:pos="720"/>
          <w:tab w:val="left" w:pos="4320"/>
        </w:tabs>
        <w:rPr>
          <w:rFonts w:ascii="Georgia" w:eastAsia="Times" w:hAnsi="Georgia"/>
        </w:rPr>
      </w:pPr>
    </w:p>
    <w:p w14:paraId="363C5D98" w14:textId="77777777" w:rsidR="0045362A" w:rsidRDefault="0045362A" w:rsidP="0045362A">
      <w:pPr>
        <w:tabs>
          <w:tab w:val="left" w:pos="720"/>
          <w:tab w:val="left" w:pos="4320"/>
        </w:tabs>
        <w:rPr>
          <w:rFonts w:ascii="Georgia" w:eastAsia="Times" w:hAnsi="Georgia"/>
          <w:b/>
          <w:i/>
        </w:rPr>
      </w:pPr>
      <w:r>
        <w:rPr>
          <w:rFonts w:ascii="Georgia" w:eastAsia="Times" w:hAnsi="Georgia"/>
          <w:b/>
          <w:i/>
          <w:u w:val="single"/>
        </w:rPr>
        <w:t>Circle</w:t>
      </w:r>
      <w:r>
        <w:rPr>
          <w:rFonts w:ascii="Georgia" w:eastAsia="Times" w:hAnsi="Georgia"/>
          <w:b/>
          <w:i/>
        </w:rPr>
        <w:t xml:space="preserve"> all movies which you </w:t>
      </w:r>
      <w:r>
        <w:rPr>
          <w:rFonts w:ascii="Georgia" w:eastAsia="Times" w:hAnsi="Georgia"/>
          <w:b/>
          <w:i/>
          <w:u w:val="single"/>
        </w:rPr>
        <w:t xml:space="preserve">DO NOT </w:t>
      </w:r>
      <w:r>
        <w:rPr>
          <w:rFonts w:ascii="Georgia" w:eastAsia="Times" w:hAnsi="Georgia"/>
          <w:b/>
          <w:i/>
        </w:rPr>
        <w:t xml:space="preserve">want your student to view this year: </w:t>
      </w:r>
    </w:p>
    <w:p w14:paraId="44DF6377" w14:textId="3885C49F" w:rsidR="0045362A" w:rsidRDefault="0045362A" w:rsidP="0045362A">
      <w:pPr>
        <w:tabs>
          <w:tab w:val="left" w:pos="720"/>
          <w:tab w:val="left" w:pos="4320"/>
        </w:tabs>
        <w:rPr>
          <w:rFonts w:ascii="Georgia" w:eastAsia="Times" w:hAnsi="Georgia"/>
        </w:rPr>
      </w:pPr>
      <w:r w:rsidRPr="00605285">
        <w:rPr>
          <w:rFonts w:ascii="Georgia" w:eastAsia="Times" w:hAnsi="Georgia"/>
          <w:i/>
        </w:rPr>
        <w:t xml:space="preserve">The </w:t>
      </w:r>
      <w:r w:rsidR="00605285" w:rsidRPr="00605285">
        <w:rPr>
          <w:rFonts w:ascii="Georgia" w:eastAsia="Times" w:hAnsi="Georgia"/>
          <w:i/>
        </w:rPr>
        <w:t>Crucible</w:t>
      </w:r>
      <w:r w:rsidR="00605285">
        <w:rPr>
          <w:rFonts w:ascii="Georgia" w:eastAsia="Times" w:hAnsi="Georgia"/>
        </w:rPr>
        <w:t xml:space="preserve"> –</w:t>
      </w:r>
      <w:r>
        <w:rPr>
          <w:rFonts w:ascii="Georgia" w:eastAsia="Times" w:hAnsi="Georgia"/>
        </w:rPr>
        <w:t xml:space="preserve"> MPAA rating PG</w:t>
      </w:r>
    </w:p>
    <w:p w14:paraId="48F79E80" w14:textId="13B453D5" w:rsidR="0045362A" w:rsidRDefault="0045362A" w:rsidP="0045362A">
      <w:pPr>
        <w:tabs>
          <w:tab w:val="left" w:pos="720"/>
          <w:tab w:val="left" w:pos="4320"/>
        </w:tabs>
        <w:rPr>
          <w:rFonts w:ascii="Georgia" w:eastAsia="Times" w:hAnsi="Georgia"/>
        </w:rPr>
      </w:pPr>
      <w:r w:rsidRPr="00605285">
        <w:rPr>
          <w:rFonts w:ascii="Georgia" w:eastAsia="Times" w:hAnsi="Georgia"/>
          <w:i/>
        </w:rPr>
        <w:t>The Great Gatsby</w:t>
      </w:r>
      <w:r>
        <w:rPr>
          <w:rFonts w:ascii="Georgia" w:eastAsia="Times" w:hAnsi="Georgia"/>
        </w:rPr>
        <w:t xml:space="preserve"> – MPAA rating PG-13</w:t>
      </w:r>
    </w:p>
    <w:p w14:paraId="287BE579" w14:textId="58104B98" w:rsidR="0045362A" w:rsidRDefault="00DA470B" w:rsidP="0045362A">
      <w:pPr>
        <w:tabs>
          <w:tab w:val="left" w:pos="720"/>
          <w:tab w:val="left" w:pos="4320"/>
        </w:tabs>
        <w:rPr>
          <w:rFonts w:ascii="Georgia" w:eastAsia="Times" w:hAnsi="Georgia"/>
        </w:rPr>
      </w:pPr>
      <w:r w:rsidRPr="00DA470B">
        <w:rPr>
          <w:rFonts w:ascii="Georgia" w:eastAsia="Times" w:hAnsi="Georgia"/>
          <w:i/>
        </w:rPr>
        <w:t xml:space="preserve">The Adventures of </w:t>
      </w:r>
      <w:r w:rsidR="00605285" w:rsidRPr="00DA470B">
        <w:rPr>
          <w:rFonts w:ascii="Georgia" w:eastAsia="Times" w:hAnsi="Georgia"/>
          <w:i/>
        </w:rPr>
        <w:t>Huckleberry Finn</w:t>
      </w:r>
      <w:r w:rsidR="00605285">
        <w:rPr>
          <w:rFonts w:ascii="Georgia" w:eastAsia="Times" w:hAnsi="Georgia"/>
        </w:rPr>
        <w:t xml:space="preserve">– </w:t>
      </w:r>
      <w:r w:rsidR="000728AE">
        <w:rPr>
          <w:rFonts w:ascii="Georgia" w:eastAsia="Times" w:hAnsi="Georgia"/>
        </w:rPr>
        <w:t xml:space="preserve">MPAA </w:t>
      </w:r>
      <w:r>
        <w:rPr>
          <w:rFonts w:ascii="Georgia" w:eastAsia="Times" w:hAnsi="Georgia"/>
        </w:rPr>
        <w:t>No rating</w:t>
      </w:r>
    </w:p>
    <w:p w14:paraId="341F2920" w14:textId="77777777" w:rsidR="0045362A" w:rsidRDefault="0045362A" w:rsidP="0045362A">
      <w:pPr>
        <w:tabs>
          <w:tab w:val="left" w:pos="720"/>
          <w:tab w:val="left" w:pos="4320"/>
        </w:tabs>
        <w:rPr>
          <w:rFonts w:ascii="Georgia" w:eastAsia="Times" w:hAnsi="Georgia"/>
        </w:rPr>
      </w:pPr>
    </w:p>
    <w:p w14:paraId="2A79861F" w14:textId="77777777" w:rsidR="0045362A" w:rsidRDefault="0045362A" w:rsidP="0045362A">
      <w:pPr>
        <w:tabs>
          <w:tab w:val="left" w:pos="720"/>
          <w:tab w:val="left" w:pos="4320"/>
        </w:tabs>
        <w:rPr>
          <w:rFonts w:ascii="Georgia" w:eastAsia="Times" w:hAnsi="Georgia"/>
        </w:rPr>
      </w:pPr>
      <w:r>
        <w:rPr>
          <w:rFonts w:ascii="Georgia" w:eastAsia="Times" w:hAnsi="Georgia"/>
        </w:rPr>
        <w:t xml:space="preserve">Student Name: ______________________ Print Parent Name ___________________ </w:t>
      </w:r>
    </w:p>
    <w:p w14:paraId="131B1068" w14:textId="77777777" w:rsidR="0045362A" w:rsidRDefault="0045362A" w:rsidP="0045362A">
      <w:pPr>
        <w:tabs>
          <w:tab w:val="left" w:pos="720"/>
          <w:tab w:val="left" w:pos="4320"/>
        </w:tabs>
        <w:rPr>
          <w:rFonts w:ascii="Georgia" w:eastAsia="Times" w:hAnsi="Georgia"/>
        </w:rPr>
      </w:pPr>
    </w:p>
    <w:p w14:paraId="105121A7" w14:textId="77777777" w:rsidR="0045362A" w:rsidRDefault="0045362A" w:rsidP="0045362A">
      <w:pPr>
        <w:rPr>
          <w:rFonts w:ascii="Georgia" w:eastAsia="Times" w:hAnsi="Georgia"/>
        </w:rPr>
      </w:pPr>
      <w:r>
        <w:rPr>
          <w:rFonts w:ascii="Georgia" w:eastAsia="Times" w:hAnsi="Georgia"/>
        </w:rPr>
        <w:t xml:space="preserve">Parent Signature _________________________________ Date ________________ </w:t>
      </w:r>
    </w:p>
    <w:p w14:paraId="1384BC2B" w14:textId="77777777" w:rsidR="0045362A" w:rsidRDefault="0045362A" w:rsidP="0045362A">
      <w:pPr>
        <w:rPr>
          <w:rFonts w:ascii="Times New Roman" w:eastAsia="Times New Roman" w:hAnsi="Times New Roman"/>
        </w:rPr>
      </w:pPr>
    </w:p>
    <w:p w14:paraId="66336F72" w14:textId="77777777" w:rsidR="0045362A" w:rsidRDefault="0045362A" w:rsidP="0045362A"/>
    <w:p w14:paraId="5E476099" w14:textId="77777777" w:rsidR="0045362A" w:rsidRDefault="0045362A" w:rsidP="0045362A"/>
    <w:p w14:paraId="7351B4E8" w14:textId="77777777" w:rsidR="0045362A" w:rsidRDefault="0045362A" w:rsidP="0045362A"/>
    <w:p w14:paraId="2102C701" w14:textId="77777777" w:rsidR="0045362A" w:rsidRPr="00874F88" w:rsidRDefault="0045362A">
      <w:pPr>
        <w:rPr>
          <w:rFonts w:ascii="Times New Roman" w:hAnsi="Times New Roman" w:cs="Times New Roman"/>
          <w:color w:val="C00000"/>
        </w:rPr>
      </w:pPr>
    </w:p>
    <w:sectPr w:rsidR="0045362A" w:rsidRPr="00874F88" w:rsidSect="00EB60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E53E" w14:textId="77777777" w:rsidR="00874F88" w:rsidRDefault="00874F88" w:rsidP="00874F88">
      <w:pPr>
        <w:spacing w:after="0" w:line="240" w:lineRule="auto"/>
      </w:pPr>
      <w:r>
        <w:separator/>
      </w:r>
    </w:p>
  </w:endnote>
  <w:endnote w:type="continuationSeparator" w:id="0">
    <w:p w14:paraId="6D88348D" w14:textId="77777777" w:rsidR="00874F88" w:rsidRDefault="00874F88" w:rsidP="0087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2851" w14:textId="77777777" w:rsidR="00874F88" w:rsidRDefault="00874F88" w:rsidP="00874F88">
      <w:pPr>
        <w:spacing w:after="0" w:line="240" w:lineRule="auto"/>
      </w:pPr>
      <w:r>
        <w:separator/>
      </w:r>
    </w:p>
  </w:footnote>
  <w:footnote w:type="continuationSeparator" w:id="0">
    <w:p w14:paraId="44499866" w14:textId="77777777" w:rsidR="00874F88" w:rsidRDefault="00874F88" w:rsidP="0087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0F4A" w14:textId="5EB97844" w:rsidR="00874F88" w:rsidRDefault="00874F88" w:rsidP="00264C88">
    <w:pPr>
      <w:pStyle w:val="Header"/>
    </w:pPr>
    <w:r>
      <w:rPr>
        <w:noProof/>
      </w:rPr>
      <w:drawing>
        <wp:inline distT="0" distB="0" distL="0" distR="0" wp14:anchorId="7A48FE2E" wp14:editId="6C582B22">
          <wp:extent cx="743585"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36575"/>
                  </a:xfrm>
                  <a:prstGeom prst="rect">
                    <a:avLst/>
                  </a:prstGeom>
                  <a:noFill/>
                </pic:spPr>
              </pic:pic>
            </a:graphicData>
          </a:graphic>
        </wp:inline>
      </w:drawing>
    </w:r>
    <w:r w:rsidR="00264C88">
      <w:rPr>
        <w:rFonts w:ascii="Times New Roman" w:hAnsi="Times New Roman" w:cs="Times New Roman"/>
        <w:b/>
        <w:caps/>
        <w:spacing w:val="10"/>
        <w:sz w:val="28"/>
        <w:szCs w:val="28"/>
        <w:lang w:val="en"/>
      </w:rPr>
      <w:tab/>
      <w:t xml:space="preserve">                 AP English Language and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54E87"/>
    <w:multiLevelType w:val="hybridMultilevel"/>
    <w:tmpl w:val="87F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0A70"/>
    <w:multiLevelType w:val="hybridMultilevel"/>
    <w:tmpl w:val="84728CFA"/>
    <w:lvl w:ilvl="0" w:tplc="71D6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590D"/>
    <w:multiLevelType w:val="hybridMultilevel"/>
    <w:tmpl w:val="3A2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7E5B"/>
    <w:multiLevelType w:val="multilevel"/>
    <w:tmpl w:val="40289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B85671"/>
    <w:multiLevelType w:val="hybridMultilevel"/>
    <w:tmpl w:val="CB644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26BC"/>
    <w:multiLevelType w:val="hybridMultilevel"/>
    <w:tmpl w:val="8A70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3038A"/>
    <w:multiLevelType w:val="hybridMultilevel"/>
    <w:tmpl w:val="D6CE5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50330"/>
    <w:multiLevelType w:val="hybridMultilevel"/>
    <w:tmpl w:val="FF2A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2C59"/>
    <w:multiLevelType w:val="multilevel"/>
    <w:tmpl w:val="2724F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22A67"/>
    <w:multiLevelType w:val="hybridMultilevel"/>
    <w:tmpl w:val="FE7A1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F37DE"/>
    <w:multiLevelType w:val="hybridMultilevel"/>
    <w:tmpl w:val="05E2F99A"/>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8545A96"/>
    <w:multiLevelType w:val="hybridMultilevel"/>
    <w:tmpl w:val="49FA7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7545CE"/>
    <w:multiLevelType w:val="hybridMultilevel"/>
    <w:tmpl w:val="59301162"/>
    <w:lvl w:ilvl="0" w:tplc="71D6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A31E3"/>
    <w:multiLevelType w:val="hybridMultilevel"/>
    <w:tmpl w:val="6D025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E04D6C"/>
    <w:multiLevelType w:val="hybridMultilevel"/>
    <w:tmpl w:val="C3FC2E66"/>
    <w:lvl w:ilvl="0" w:tplc="0409000F">
      <w:start w:val="1"/>
      <w:numFmt w:val="decimal"/>
      <w:lvlText w:val="%1."/>
      <w:lvlJc w:val="left"/>
      <w:pPr>
        <w:ind w:left="720" w:hanging="360"/>
      </w:pPr>
      <w:rPr>
        <w:rFonts w:hint="default"/>
      </w:rPr>
    </w:lvl>
    <w:lvl w:ilvl="1" w:tplc="BB901394">
      <w:start w:val="1"/>
      <w:numFmt w:val="lowerLetter"/>
      <w:lvlText w:val="%2."/>
      <w:lvlJc w:val="left"/>
      <w:pPr>
        <w:ind w:left="1440" w:hanging="360"/>
      </w:pPr>
      <w:rPr>
        <w:b w:val="0"/>
        <w:i/>
      </w:rPr>
    </w:lvl>
    <w:lvl w:ilvl="2" w:tplc="79C4D710">
      <w:start w:val="1"/>
      <w:numFmt w:val="lowerRoman"/>
      <w:lvlText w:val="%3."/>
      <w:lvlJc w:val="right"/>
      <w:pPr>
        <w:ind w:left="2160" w:hanging="180"/>
      </w:pPr>
      <w:rPr>
        <w:b w:val="0"/>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253"/>
    <w:multiLevelType w:val="hybridMultilevel"/>
    <w:tmpl w:val="2DAED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1E4808"/>
    <w:multiLevelType w:val="hybridMultilevel"/>
    <w:tmpl w:val="C4126F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5"/>
  </w:num>
  <w:num w:numId="3">
    <w:abstractNumId w:val="9"/>
  </w:num>
  <w:num w:numId="4">
    <w:abstractNumId w:val="12"/>
  </w:num>
  <w:num w:numId="5">
    <w:abstractNumId w:val="6"/>
  </w:num>
  <w:num w:numId="6">
    <w:abstractNumId w:val="11"/>
  </w:num>
  <w:num w:numId="7">
    <w:abstractNumId w:val="0"/>
  </w:num>
  <w:num w:numId="8">
    <w:abstractNumId w:val="1"/>
  </w:num>
  <w:num w:numId="9">
    <w:abstractNumId w:val="13"/>
  </w:num>
  <w:num w:numId="10">
    <w:abstractNumId w:val="17"/>
  </w:num>
  <w:num w:numId="11">
    <w:abstractNumId w:val="7"/>
  </w:num>
  <w:num w:numId="12">
    <w:abstractNumId w:val="18"/>
  </w:num>
  <w:num w:numId="13">
    <w:abstractNumId w:val="4"/>
  </w:num>
  <w:num w:numId="14">
    <w:abstractNumId w:val="2"/>
  </w:num>
  <w:num w:numId="15">
    <w:abstractNumId w:val="5"/>
  </w:num>
  <w:num w:numId="16">
    <w:abstractNumId w:val="14"/>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E4"/>
    <w:rsid w:val="000728AE"/>
    <w:rsid w:val="00080DF0"/>
    <w:rsid w:val="000C145C"/>
    <w:rsid w:val="000F494F"/>
    <w:rsid w:val="00111467"/>
    <w:rsid w:val="00117ACE"/>
    <w:rsid w:val="00144355"/>
    <w:rsid w:val="00147CFE"/>
    <w:rsid w:val="0019357A"/>
    <w:rsid w:val="001A2ABE"/>
    <w:rsid w:val="001B1D61"/>
    <w:rsid w:val="001B398F"/>
    <w:rsid w:val="001F6F7C"/>
    <w:rsid w:val="002143FD"/>
    <w:rsid w:val="0022322A"/>
    <w:rsid w:val="00261CE6"/>
    <w:rsid w:val="00264C88"/>
    <w:rsid w:val="00270F12"/>
    <w:rsid w:val="00276D3C"/>
    <w:rsid w:val="002964F3"/>
    <w:rsid w:val="002A7661"/>
    <w:rsid w:val="002C385D"/>
    <w:rsid w:val="002C4F16"/>
    <w:rsid w:val="002D3A1A"/>
    <w:rsid w:val="002E3518"/>
    <w:rsid w:val="002F5E47"/>
    <w:rsid w:val="0030110D"/>
    <w:rsid w:val="00307C4E"/>
    <w:rsid w:val="00314CE6"/>
    <w:rsid w:val="0033526A"/>
    <w:rsid w:val="003A52B0"/>
    <w:rsid w:val="003E1CAA"/>
    <w:rsid w:val="004203D1"/>
    <w:rsid w:val="00422975"/>
    <w:rsid w:val="00426927"/>
    <w:rsid w:val="004328F3"/>
    <w:rsid w:val="0044458F"/>
    <w:rsid w:val="0045362A"/>
    <w:rsid w:val="00485038"/>
    <w:rsid w:val="0048704F"/>
    <w:rsid w:val="004930D9"/>
    <w:rsid w:val="004A11BF"/>
    <w:rsid w:val="004C3456"/>
    <w:rsid w:val="00505B82"/>
    <w:rsid w:val="005737B6"/>
    <w:rsid w:val="00592EC0"/>
    <w:rsid w:val="005C1E8E"/>
    <w:rsid w:val="005D1B2B"/>
    <w:rsid w:val="00605285"/>
    <w:rsid w:val="006150B1"/>
    <w:rsid w:val="0061740D"/>
    <w:rsid w:val="00625B95"/>
    <w:rsid w:val="00631668"/>
    <w:rsid w:val="006340FA"/>
    <w:rsid w:val="00663756"/>
    <w:rsid w:val="00665C01"/>
    <w:rsid w:val="006925C0"/>
    <w:rsid w:val="00707512"/>
    <w:rsid w:val="007171D0"/>
    <w:rsid w:val="007208EE"/>
    <w:rsid w:val="00784E38"/>
    <w:rsid w:val="007B37E6"/>
    <w:rsid w:val="00815559"/>
    <w:rsid w:val="00847A17"/>
    <w:rsid w:val="0086293D"/>
    <w:rsid w:val="008673C1"/>
    <w:rsid w:val="00874F88"/>
    <w:rsid w:val="0088725A"/>
    <w:rsid w:val="008B45B4"/>
    <w:rsid w:val="008E7702"/>
    <w:rsid w:val="00900EB8"/>
    <w:rsid w:val="0091675B"/>
    <w:rsid w:val="00940E02"/>
    <w:rsid w:val="00944D94"/>
    <w:rsid w:val="00957EC5"/>
    <w:rsid w:val="00977A0C"/>
    <w:rsid w:val="009A3A83"/>
    <w:rsid w:val="009A6EE7"/>
    <w:rsid w:val="009B3153"/>
    <w:rsid w:val="009C5388"/>
    <w:rsid w:val="009E2744"/>
    <w:rsid w:val="009E3556"/>
    <w:rsid w:val="00A060B8"/>
    <w:rsid w:val="00A350E0"/>
    <w:rsid w:val="00A62F4B"/>
    <w:rsid w:val="00A67253"/>
    <w:rsid w:val="00A727E2"/>
    <w:rsid w:val="00A92411"/>
    <w:rsid w:val="00AA41CA"/>
    <w:rsid w:val="00AE6DD0"/>
    <w:rsid w:val="00B021C4"/>
    <w:rsid w:val="00B22E4C"/>
    <w:rsid w:val="00B257E4"/>
    <w:rsid w:val="00B35636"/>
    <w:rsid w:val="00B40E06"/>
    <w:rsid w:val="00B65A1B"/>
    <w:rsid w:val="00B9601F"/>
    <w:rsid w:val="00BB6D9D"/>
    <w:rsid w:val="00BE7288"/>
    <w:rsid w:val="00C22D28"/>
    <w:rsid w:val="00C74C21"/>
    <w:rsid w:val="00C8341F"/>
    <w:rsid w:val="00CA1340"/>
    <w:rsid w:val="00CB4457"/>
    <w:rsid w:val="00CE0F4F"/>
    <w:rsid w:val="00CF68C1"/>
    <w:rsid w:val="00D054FD"/>
    <w:rsid w:val="00D34A35"/>
    <w:rsid w:val="00D45191"/>
    <w:rsid w:val="00D624FD"/>
    <w:rsid w:val="00D62766"/>
    <w:rsid w:val="00D703C0"/>
    <w:rsid w:val="00D7279A"/>
    <w:rsid w:val="00DA262C"/>
    <w:rsid w:val="00DA470B"/>
    <w:rsid w:val="00DB3309"/>
    <w:rsid w:val="00DD104E"/>
    <w:rsid w:val="00DD2914"/>
    <w:rsid w:val="00DE5B39"/>
    <w:rsid w:val="00DE6BA2"/>
    <w:rsid w:val="00E018E6"/>
    <w:rsid w:val="00E0205D"/>
    <w:rsid w:val="00E12BC1"/>
    <w:rsid w:val="00E1529A"/>
    <w:rsid w:val="00E360D4"/>
    <w:rsid w:val="00E453D3"/>
    <w:rsid w:val="00E6059D"/>
    <w:rsid w:val="00E614EB"/>
    <w:rsid w:val="00E9607F"/>
    <w:rsid w:val="00EA0380"/>
    <w:rsid w:val="00EB6012"/>
    <w:rsid w:val="00EC4C61"/>
    <w:rsid w:val="00EF610B"/>
    <w:rsid w:val="00EF622D"/>
    <w:rsid w:val="00EF6C67"/>
    <w:rsid w:val="00F00184"/>
    <w:rsid w:val="00F30A57"/>
    <w:rsid w:val="00F578AB"/>
    <w:rsid w:val="00F6414E"/>
    <w:rsid w:val="00F720A0"/>
    <w:rsid w:val="00FA7ED1"/>
    <w:rsid w:val="00FB0820"/>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F23E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F0"/>
    <w:rPr>
      <w:color w:val="0563C1" w:themeColor="hyperlink"/>
      <w:u w:val="single"/>
    </w:rPr>
  </w:style>
  <w:style w:type="paragraph" w:styleId="BalloonText">
    <w:name w:val="Balloon Text"/>
    <w:basedOn w:val="Normal"/>
    <w:link w:val="BalloonTextChar"/>
    <w:uiPriority w:val="99"/>
    <w:semiHidden/>
    <w:unhideWhenUsed/>
    <w:rsid w:val="00E1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9A"/>
    <w:rPr>
      <w:rFonts w:ascii="Segoe UI" w:hAnsi="Segoe UI" w:cs="Segoe UI"/>
      <w:sz w:val="18"/>
      <w:szCs w:val="18"/>
    </w:rPr>
  </w:style>
  <w:style w:type="paragraph" w:styleId="ListParagraph">
    <w:name w:val="List Paragraph"/>
    <w:basedOn w:val="Normal"/>
    <w:uiPriority w:val="34"/>
    <w:qFormat/>
    <w:rsid w:val="00FB0820"/>
    <w:pPr>
      <w:ind w:left="720"/>
      <w:contextualSpacing/>
    </w:pPr>
  </w:style>
  <w:style w:type="table" w:styleId="TableGrid">
    <w:name w:val="Table Grid"/>
    <w:basedOn w:val="TableNormal"/>
    <w:uiPriority w:val="39"/>
    <w:rsid w:val="009B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7CFE"/>
    <w:rPr>
      <w:color w:val="954F72" w:themeColor="followedHyperlink"/>
      <w:u w:val="single"/>
    </w:rPr>
  </w:style>
  <w:style w:type="paragraph" w:styleId="Header">
    <w:name w:val="header"/>
    <w:basedOn w:val="Normal"/>
    <w:link w:val="HeaderChar"/>
    <w:uiPriority w:val="99"/>
    <w:unhideWhenUsed/>
    <w:rsid w:val="0087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88"/>
  </w:style>
  <w:style w:type="paragraph" w:styleId="Footer">
    <w:name w:val="footer"/>
    <w:basedOn w:val="Normal"/>
    <w:link w:val="FooterChar"/>
    <w:uiPriority w:val="99"/>
    <w:unhideWhenUsed/>
    <w:rsid w:val="008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88"/>
  </w:style>
  <w:style w:type="paragraph" w:styleId="NormalWeb">
    <w:name w:val="Normal (Web)"/>
    <w:basedOn w:val="Normal"/>
    <w:uiPriority w:val="99"/>
    <w:unhideWhenUsed/>
    <w:rsid w:val="001B3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3011">
      <w:bodyDiv w:val="1"/>
      <w:marLeft w:val="0"/>
      <w:marRight w:val="0"/>
      <w:marTop w:val="0"/>
      <w:marBottom w:val="0"/>
      <w:divBdr>
        <w:top w:val="none" w:sz="0" w:space="0" w:color="auto"/>
        <w:left w:val="none" w:sz="0" w:space="0" w:color="auto"/>
        <w:bottom w:val="none" w:sz="0" w:space="0" w:color="auto"/>
        <w:right w:val="none" w:sz="0" w:space="0" w:color="auto"/>
      </w:divBdr>
    </w:div>
    <w:div w:id="1012688967">
      <w:bodyDiv w:val="1"/>
      <w:marLeft w:val="0"/>
      <w:marRight w:val="0"/>
      <w:marTop w:val="0"/>
      <w:marBottom w:val="0"/>
      <w:divBdr>
        <w:top w:val="none" w:sz="0" w:space="0" w:color="auto"/>
        <w:left w:val="none" w:sz="0" w:space="0" w:color="auto"/>
        <w:bottom w:val="none" w:sz="0" w:space="0" w:color="auto"/>
        <w:right w:val="none" w:sz="0" w:space="0" w:color="auto"/>
      </w:divBdr>
    </w:div>
    <w:div w:id="1423574457">
      <w:bodyDiv w:val="1"/>
      <w:marLeft w:val="0"/>
      <w:marRight w:val="0"/>
      <w:marTop w:val="0"/>
      <w:marBottom w:val="0"/>
      <w:divBdr>
        <w:top w:val="none" w:sz="0" w:space="0" w:color="auto"/>
        <w:left w:val="none" w:sz="0" w:space="0" w:color="auto"/>
        <w:bottom w:val="none" w:sz="0" w:space="0" w:color="auto"/>
        <w:right w:val="none" w:sz="0" w:space="0" w:color="auto"/>
      </w:divBdr>
    </w:div>
    <w:div w:id="1910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taton@libertyhill.txe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Davis</dc:creator>
  <cp:keywords/>
  <dc:description/>
  <cp:lastModifiedBy>Tarah Staton</cp:lastModifiedBy>
  <cp:revision>16</cp:revision>
  <cp:lastPrinted>2018-08-07T16:05:00Z</cp:lastPrinted>
  <dcterms:created xsi:type="dcterms:W3CDTF">2018-08-07T15:26:00Z</dcterms:created>
  <dcterms:modified xsi:type="dcterms:W3CDTF">2018-08-14T15:35:00Z</dcterms:modified>
</cp:coreProperties>
</file>